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EF0C959" w14:textId="77777777" w:rsidR="0066573E" w:rsidRDefault="00604A47" w:rsidP="00270EC1">
      <w:r w:rsidRPr="00E21118">
        <w:rPr>
          <w:rFonts w:ascii="Gill Sans MT" w:hAnsi="Gill Sans MT"/>
          <w:b/>
          <w:noProof/>
          <w:lang w:eastAsia="tr-TR"/>
        </w:rPr>
        <w:drawing>
          <wp:anchor distT="0" distB="0" distL="114300" distR="114300" simplePos="0" relativeHeight="251658240" behindDoc="1" locked="0" layoutInCell="1" allowOverlap="1" wp14:anchorId="3CD3FA32" wp14:editId="2B3234DF">
            <wp:simplePos x="0" y="0"/>
            <wp:positionH relativeFrom="column">
              <wp:posOffset>2338705</wp:posOffset>
            </wp:positionH>
            <wp:positionV relativeFrom="paragraph">
              <wp:posOffset>0</wp:posOffset>
            </wp:positionV>
            <wp:extent cx="1417955" cy="392430"/>
            <wp:effectExtent l="0" t="0" r="0" b="7620"/>
            <wp:wrapTopAndBottom/>
            <wp:docPr id="5" name="Resi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TTD LOGO CDR.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417955" cy="392430"/>
                    </a:xfrm>
                    <a:prstGeom prst="rect">
                      <a:avLst/>
                    </a:prstGeom>
                  </pic:spPr>
                </pic:pic>
              </a:graphicData>
            </a:graphic>
          </wp:anchor>
        </w:drawing>
      </w:r>
    </w:p>
    <w:p w14:paraId="76695C95" w14:textId="77777777" w:rsidR="00786DEB" w:rsidRDefault="00096127" w:rsidP="00786DEB">
      <w:pPr>
        <w:jc w:val="center"/>
        <w:rPr>
          <w:rFonts w:cs="Times New Roman"/>
          <w:b/>
          <w:sz w:val="28"/>
          <w:szCs w:val="28"/>
        </w:rPr>
      </w:pPr>
      <w:r>
        <w:rPr>
          <w:rFonts w:cs="Times New Roman"/>
          <w:b/>
          <w:sz w:val="28"/>
          <w:szCs w:val="28"/>
        </w:rPr>
        <w:t>FOÇA/PHOKAI</w:t>
      </w:r>
      <w:r w:rsidR="00FD390B">
        <w:rPr>
          <w:rFonts w:cs="Times New Roman"/>
          <w:b/>
          <w:sz w:val="28"/>
          <w:szCs w:val="28"/>
        </w:rPr>
        <w:t xml:space="preserve"> MİNİ TEKSTİL SANATI SERGİSİ</w:t>
      </w:r>
      <w:r w:rsidR="00892891">
        <w:rPr>
          <w:rFonts w:cs="Times New Roman"/>
          <w:b/>
          <w:sz w:val="28"/>
          <w:szCs w:val="28"/>
        </w:rPr>
        <w:t xml:space="preserve"> </w:t>
      </w:r>
      <w:r w:rsidR="0089120F">
        <w:rPr>
          <w:rFonts w:cs="Times New Roman"/>
          <w:b/>
          <w:sz w:val="28"/>
          <w:szCs w:val="28"/>
        </w:rPr>
        <w:t xml:space="preserve">- </w:t>
      </w:r>
      <w:r w:rsidR="00FD390B">
        <w:rPr>
          <w:rFonts w:cs="Times New Roman"/>
          <w:b/>
          <w:sz w:val="28"/>
          <w:szCs w:val="28"/>
        </w:rPr>
        <w:t>FOÇA</w:t>
      </w:r>
      <w:r w:rsidR="0089120F">
        <w:rPr>
          <w:rFonts w:cs="Times New Roman"/>
          <w:b/>
          <w:sz w:val="28"/>
          <w:szCs w:val="28"/>
        </w:rPr>
        <w:t xml:space="preserve"> 202</w:t>
      </w:r>
      <w:r w:rsidR="00FD390B">
        <w:rPr>
          <w:rFonts w:cs="Times New Roman"/>
          <w:b/>
          <w:sz w:val="28"/>
          <w:szCs w:val="28"/>
        </w:rPr>
        <w:t>6</w:t>
      </w:r>
    </w:p>
    <w:p w14:paraId="4311A6B5" w14:textId="77777777" w:rsidR="00FD388D" w:rsidRPr="00786DEB" w:rsidRDefault="00FD388D" w:rsidP="00786DEB">
      <w:pPr>
        <w:jc w:val="center"/>
        <w:rPr>
          <w:rFonts w:ascii="Times New Roman" w:hAnsi="Times New Roman" w:cs="Times New Roman"/>
          <w:b/>
        </w:rPr>
      </w:pPr>
    </w:p>
    <w:p w14:paraId="17353ADC" w14:textId="77777777" w:rsidR="00786DEB" w:rsidRDefault="00786DEB" w:rsidP="000F4D30">
      <w:pPr>
        <w:jc w:val="both"/>
      </w:pPr>
      <w:r>
        <w:t>Phokaia’nın adı, antik çağlardan günümüze denizle ve foklarla birlikte anılmıştır. Kentin antik sikkelerinde yer alan fok betimleri, bu canlının yalnızca doğal yaşamın değil, bölgenin kültürel belleğinin de en köklü simgelerinden biri olduğunu gösterir.</w:t>
      </w:r>
    </w:p>
    <w:p w14:paraId="701FB9E0" w14:textId="77777777" w:rsidR="00786DEB" w:rsidRDefault="00786DEB" w:rsidP="000F4D30">
      <w:pPr>
        <w:jc w:val="both"/>
      </w:pPr>
      <w:r>
        <w:t>Binlerce yıl önce kente kimliğini veren Akdeniz foku, bugün aynı kıyılarda sessiz bir yaşam mücadelesi vermektedir. “Foça’dan Phokaia’ya – Akdeniz Fokları İçin Mini Tekstiller Sergisi”, bu tarihsel süreklilikten doğar. Etkinlik; Akdeniz fokunu yalnızca betimlenecek bir figür olarak değil; deniz ekosisteminin kırılganlığını, insan-doğa dengesini ve birlikte yaşama sorumluluğunu temsil eden bir simge olarak ele alır.</w:t>
      </w:r>
    </w:p>
    <w:p w14:paraId="0C2AA9CF" w14:textId="77777777" w:rsidR="00786DEB" w:rsidRDefault="00786DEB" w:rsidP="000F4D30">
      <w:pPr>
        <w:jc w:val="both"/>
      </w:pPr>
      <w:r>
        <w:t>Sanatçılar; lif, iplik, dokuma, baskı, katman, sökme ve yeniden oluşturma gibi tekstil olanaklarıyla, Akdeniz fokunun yaşam alanını ve insanın bu alandaki izini yeniden düşünmeye davet edilmektedir.</w:t>
      </w:r>
    </w:p>
    <w:p w14:paraId="5BC11F2C" w14:textId="77777777" w:rsidR="00FD388D" w:rsidRDefault="00FD388D" w:rsidP="000F4D30">
      <w:pPr>
        <w:jc w:val="both"/>
      </w:pPr>
    </w:p>
    <w:p w14:paraId="1AD5C4F0" w14:textId="77777777" w:rsidR="00FD388D" w:rsidRPr="00680281" w:rsidRDefault="00680281" w:rsidP="000F4D30">
      <w:pPr>
        <w:jc w:val="both"/>
        <w:rPr>
          <w:b/>
          <w:bCs/>
          <w:sz w:val="24"/>
          <w:szCs w:val="24"/>
        </w:rPr>
      </w:pPr>
      <w:r w:rsidRPr="00680281">
        <w:rPr>
          <w:b/>
          <w:bCs/>
          <w:sz w:val="24"/>
          <w:szCs w:val="24"/>
        </w:rPr>
        <w:t>BİRLİKTE YAŞAMAK</w:t>
      </w:r>
    </w:p>
    <w:p w14:paraId="15F0D886" w14:textId="77777777" w:rsidR="00680281" w:rsidRDefault="00680281" w:rsidP="000F4D30">
      <w:pPr>
        <w:jc w:val="both"/>
      </w:pPr>
      <w:r>
        <w:t>Bir zamanlar Phokaia’nın sikkelerinde onun izi vardı.</w:t>
      </w:r>
    </w:p>
    <w:p w14:paraId="53AF3C09" w14:textId="77777777" w:rsidR="00680281" w:rsidRDefault="00680281" w:rsidP="000F4D30">
      <w:pPr>
        <w:jc w:val="both"/>
      </w:pPr>
      <w:r>
        <w:t>Kayalıkların kıyısında, binlerce yıldır bizimle aynı coğrafyayı paylaşıyor Akdeniz foku.</w:t>
      </w:r>
    </w:p>
    <w:p w14:paraId="049EF752" w14:textId="77777777" w:rsidR="00680281" w:rsidRDefault="00680281" w:rsidP="000F4D30">
      <w:pPr>
        <w:jc w:val="both"/>
      </w:pPr>
      <w:r>
        <w:t>Deniz yalnızca insana ait değildir. Kıyılar; kentlerin ve teknelerin sınırlarından ibaret olamaz. Deniz; balığın, yosunun, mercanın ve fokun da evidir.</w:t>
      </w:r>
    </w:p>
    <w:p w14:paraId="6182B44B" w14:textId="77777777" w:rsidR="00680281" w:rsidRDefault="00680281" w:rsidP="000F4D30">
      <w:pPr>
        <w:jc w:val="both"/>
      </w:pPr>
      <w:r>
        <w:t>İplikler birbirine bağlandıkça yüzey oluşur; dokuma, ayrı unsurların bir arada var olabilme halidir. Doğa da böyledir: Tek bir ipliğin kopması, bütün dokunun bozulması anlamına gelir.</w:t>
      </w:r>
    </w:p>
    <w:p w14:paraId="6E4B813A" w14:textId="77777777" w:rsidR="00680281" w:rsidRDefault="00680281" w:rsidP="000F4D30">
      <w:pPr>
        <w:jc w:val="both"/>
      </w:pPr>
      <w:r>
        <w:t>Bu sergide tekstil bir malzemeden öte, doğanın hassas dengesinin metaforudur. Dokuyor, bağlıyor, söküyor ve yeniden kuruyoruz. Eksilen her izin bıraktığı o temel soruyla yüzleşmek için:</w:t>
      </w:r>
    </w:p>
    <w:p w14:paraId="61A9820F" w14:textId="77777777" w:rsidR="00680281" w:rsidRDefault="00680281" w:rsidP="000F4D30">
      <w:pPr>
        <w:jc w:val="both"/>
      </w:pPr>
      <w:r>
        <w:t>Bizden sonra bu denizde kimler yaşayacak?</w:t>
      </w:r>
    </w:p>
    <w:p w14:paraId="3EEF5A2F" w14:textId="77777777" w:rsidR="00623314" w:rsidRDefault="00680281" w:rsidP="000F4D30">
      <w:pPr>
        <w:jc w:val="both"/>
      </w:pPr>
      <w:r>
        <w:t>Foça’dan Phokaia’ya uzanan bu yolculukta sanat, Akdeniz fokunun sessizliğine ses oluyor.</w:t>
      </w:r>
    </w:p>
    <w:p w14:paraId="7F6383A7" w14:textId="77777777" w:rsidR="00786DEB" w:rsidRDefault="00786DEB" w:rsidP="00786DEB"/>
    <w:p w14:paraId="27BEA1EB" w14:textId="77777777" w:rsidR="00786DEB" w:rsidRDefault="00786DEB" w:rsidP="00786DEB"/>
    <w:p w14:paraId="57567EC6" w14:textId="77777777" w:rsidR="00786DEB" w:rsidRDefault="00786DEB" w:rsidP="00786DEB"/>
    <w:p w14:paraId="2C4A59EF" w14:textId="77777777" w:rsidR="00786DEB" w:rsidRDefault="00786DEB" w:rsidP="00786DEB"/>
    <w:p w14:paraId="3B68DDCC" w14:textId="77777777" w:rsidR="00786DEB" w:rsidRDefault="00786DEB" w:rsidP="00786DEB"/>
    <w:p w14:paraId="4111A8E3" w14:textId="77777777" w:rsidR="00786DEB" w:rsidRDefault="00786DEB" w:rsidP="00786DEB"/>
    <w:p w14:paraId="5D88D4C5" w14:textId="77777777" w:rsidR="00786DEB" w:rsidRDefault="00786DEB" w:rsidP="00786DEB"/>
    <w:p w14:paraId="65576E45" w14:textId="77777777" w:rsidR="00786DEB" w:rsidRDefault="00786DEB" w:rsidP="00786DEB"/>
    <w:p w14:paraId="662E2BB3" w14:textId="77777777" w:rsidR="00786DEB" w:rsidRPr="000F4D30" w:rsidRDefault="000F4D30" w:rsidP="000F4D30">
      <w:pPr>
        <w:jc w:val="center"/>
        <w:rPr>
          <w:b/>
          <w:bCs/>
          <w:sz w:val="24"/>
          <w:szCs w:val="24"/>
        </w:rPr>
      </w:pPr>
      <w:r w:rsidRPr="000F4D30">
        <w:rPr>
          <w:b/>
          <w:bCs/>
          <w:sz w:val="24"/>
          <w:szCs w:val="24"/>
        </w:rPr>
        <w:lastRenderedPageBreak/>
        <w:t>SERGİYİ DÜZENLEYEN KURUM</w:t>
      </w:r>
    </w:p>
    <w:p w14:paraId="144F5BAE" w14:textId="77777777" w:rsidR="000F4D30" w:rsidRDefault="000F4D30" w:rsidP="000F4D30">
      <w:pPr>
        <w:jc w:val="center"/>
      </w:pPr>
      <w:r>
        <w:t>Tekstil Tasarımcıları Derneği</w:t>
      </w:r>
    </w:p>
    <w:p w14:paraId="437CDA08" w14:textId="77777777" w:rsidR="000F4D30" w:rsidRDefault="000F4D30" w:rsidP="00006629">
      <w:pPr>
        <w:pStyle w:val="pdq2pgselectionanchorcontainer"/>
        <w:jc w:val="both"/>
        <w:rPr>
          <w:color w:val="000000"/>
        </w:rPr>
      </w:pPr>
      <w:r>
        <w:rPr>
          <w:color w:val="000000"/>
        </w:rPr>
        <w:t>Tekstil Tasarımcıları Derneği (TTD), tekstil tasarımı alanında çalışan sanatçı, tasarımcı ve akademisyenleri ortak bir çatı altında buluşturarak; mesleğin gelişimine katkı sağlamayı, üyelerinin mesleki hak ve kazanımlarını desteklemeyi ve tekstil tasarımının ulusal ve uluslararası alanda görünürlüğünü artırmayı amaçlayan bir sivil toplum kuruluşudur.</w:t>
      </w:r>
    </w:p>
    <w:p w14:paraId="27C54B1C" w14:textId="77777777" w:rsidR="000F4D30" w:rsidRDefault="000F4D30" w:rsidP="00006629">
      <w:pPr>
        <w:pStyle w:val="NormalWeb"/>
        <w:jc w:val="both"/>
        <w:rPr>
          <w:color w:val="000000"/>
        </w:rPr>
      </w:pPr>
      <w:r>
        <w:rPr>
          <w:color w:val="000000"/>
        </w:rPr>
        <w:t>Dernek, tekstil endüstrisi ile üyeleri arasında güçlü iş birlikleri oluşturmayı hedeflerken, üyelerinin eğitim ve uzmanlık alanlarına göre oluşturulan</w:t>
      </w:r>
      <w:r>
        <w:rPr>
          <w:rStyle w:val="apple-converted-space"/>
          <w:color w:val="000000"/>
        </w:rPr>
        <w:t> </w:t>
      </w:r>
      <w:r w:rsidRPr="000F4D30">
        <w:rPr>
          <w:rStyle w:val="Gl"/>
          <w:b w:val="0"/>
          <w:bCs w:val="0"/>
          <w:color w:val="000000"/>
        </w:rPr>
        <w:t>TTD CV Bankası</w:t>
      </w:r>
      <w:r>
        <w:rPr>
          <w:rStyle w:val="apple-converted-space"/>
          <w:color w:val="000000"/>
        </w:rPr>
        <w:t> </w:t>
      </w:r>
      <w:r>
        <w:rPr>
          <w:color w:val="000000"/>
        </w:rPr>
        <w:t>gibi projelerle profesyonel ağların gelişimine katkı sağlamaktadır.</w:t>
      </w:r>
    </w:p>
    <w:p w14:paraId="56DF41B8" w14:textId="77777777" w:rsidR="000F4D30" w:rsidRDefault="000F4D30" w:rsidP="00006629">
      <w:pPr>
        <w:pStyle w:val="NormalWeb"/>
        <w:jc w:val="both"/>
        <w:rPr>
          <w:color w:val="000000"/>
        </w:rPr>
      </w:pPr>
      <w:r>
        <w:rPr>
          <w:color w:val="000000"/>
        </w:rPr>
        <w:t>Tekstil sanatı ve tasarımının kültürel değerini görünür kılmak amacıyla; sergiler, konferanslar, sempozyumlar, paneller, çalıştaylar, açık oturumlar ve çeşitli sosyal-kültürel etkinlikler düzenlemekte, sanatçı ve tasarımcıların çalışmalarını yurt içinde ve yurt dışında tanıtmayı hedeflemektedir.</w:t>
      </w:r>
    </w:p>
    <w:p w14:paraId="4DE913CC" w14:textId="77777777" w:rsidR="000F4D30" w:rsidRDefault="000F4D30" w:rsidP="00006629">
      <w:pPr>
        <w:pStyle w:val="NormalWeb"/>
        <w:jc w:val="both"/>
        <w:rPr>
          <w:color w:val="000000"/>
        </w:rPr>
      </w:pPr>
      <w:r>
        <w:rPr>
          <w:color w:val="000000"/>
        </w:rPr>
        <w:t>Ayrıca TTD, tekstil sektöründe düzenlenen tasarım yarışmaları ve mesleki etkinliklerde, akademik ve profesyonel deneyime sahip üyeleriyle katkı sunarak, ülkemizin tekstil tasarımı alanındaki gelişimine destek olmayı sürdürmektedir.</w:t>
      </w:r>
    </w:p>
    <w:p w14:paraId="01A95ECB" w14:textId="77777777" w:rsidR="000F4D30" w:rsidRDefault="00006629" w:rsidP="000F4D30">
      <w:pPr>
        <w:jc w:val="center"/>
        <w:rPr>
          <w:b/>
          <w:bCs/>
          <w:sz w:val="24"/>
          <w:szCs w:val="24"/>
        </w:rPr>
      </w:pPr>
      <w:r w:rsidRPr="00006629">
        <w:rPr>
          <w:b/>
          <w:bCs/>
          <w:sz w:val="24"/>
          <w:szCs w:val="24"/>
        </w:rPr>
        <w:t>SERGİ DÜZENLEME KURULU</w:t>
      </w:r>
    </w:p>
    <w:p w14:paraId="59A63184" w14:textId="77777777" w:rsidR="00006629" w:rsidRPr="00006629" w:rsidRDefault="00006629" w:rsidP="000F4D30">
      <w:pPr>
        <w:jc w:val="center"/>
      </w:pPr>
      <w:r w:rsidRPr="00006629">
        <w:t xml:space="preserve">Prof. Günay </w:t>
      </w:r>
      <w:proofErr w:type="spellStart"/>
      <w:r w:rsidRPr="00006629">
        <w:t>Atalayer</w:t>
      </w:r>
      <w:proofErr w:type="spellEnd"/>
      <w:r w:rsidRPr="00006629">
        <w:t xml:space="preserve"> (Kurucu Üye)</w:t>
      </w:r>
    </w:p>
    <w:p w14:paraId="57C66F64" w14:textId="77777777" w:rsidR="00006629" w:rsidRPr="00006629" w:rsidRDefault="00006629" w:rsidP="000F4D30">
      <w:pPr>
        <w:jc w:val="center"/>
      </w:pPr>
      <w:r w:rsidRPr="00006629">
        <w:t>Gül Bolulu (Dernek Başkanı)</w:t>
      </w:r>
    </w:p>
    <w:p w14:paraId="72AC3DD8" w14:textId="77777777" w:rsidR="00006629" w:rsidRPr="00006629" w:rsidRDefault="00237E98" w:rsidP="000F4D30">
      <w:pPr>
        <w:jc w:val="center"/>
      </w:pPr>
      <w:proofErr w:type="spellStart"/>
      <w:r>
        <w:t>Prof</w:t>
      </w:r>
      <w:r w:rsidR="00006629" w:rsidRPr="00006629">
        <w:t>.Mustafa</w:t>
      </w:r>
      <w:proofErr w:type="spellEnd"/>
      <w:r w:rsidR="00006629" w:rsidRPr="00006629">
        <w:t xml:space="preserve"> </w:t>
      </w:r>
      <w:proofErr w:type="spellStart"/>
      <w:r w:rsidR="00006629" w:rsidRPr="00006629">
        <w:t>Gürgüler</w:t>
      </w:r>
      <w:proofErr w:type="spellEnd"/>
      <w:r w:rsidR="00006629" w:rsidRPr="00006629">
        <w:t xml:space="preserve"> (Üye)</w:t>
      </w:r>
    </w:p>
    <w:p w14:paraId="54CD8499" w14:textId="77777777" w:rsidR="00006629" w:rsidRPr="00006629" w:rsidRDefault="00006629" w:rsidP="000F4D30">
      <w:pPr>
        <w:jc w:val="center"/>
      </w:pPr>
      <w:r w:rsidRPr="00006629">
        <w:t>Feriha Işıldar Hekim (Genel Sekreter)</w:t>
      </w:r>
    </w:p>
    <w:p w14:paraId="6B64C89B" w14:textId="77777777" w:rsidR="00006629" w:rsidRPr="00006629" w:rsidRDefault="00006629" w:rsidP="000F4D30">
      <w:pPr>
        <w:jc w:val="center"/>
      </w:pPr>
      <w:r w:rsidRPr="00006629">
        <w:t>Gökçe Yeşilbaş (Üye)</w:t>
      </w:r>
    </w:p>
    <w:p w14:paraId="1470D926" w14:textId="77777777" w:rsidR="00006629" w:rsidRPr="00006629" w:rsidRDefault="00006629" w:rsidP="00006629">
      <w:pPr>
        <w:jc w:val="center"/>
      </w:pPr>
      <w:r w:rsidRPr="00006629">
        <w:t>Kevser Şenli (Üye)</w:t>
      </w:r>
    </w:p>
    <w:p w14:paraId="48473D94" w14:textId="77777777" w:rsidR="00156156" w:rsidRPr="00982BEC" w:rsidRDefault="00156156" w:rsidP="002365F0">
      <w:pPr>
        <w:jc w:val="center"/>
        <w:rPr>
          <w:rFonts w:cs="Times New Roman"/>
          <w:b/>
          <w:sz w:val="24"/>
          <w:szCs w:val="24"/>
        </w:rPr>
      </w:pPr>
      <w:r w:rsidRPr="00982BEC">
        <w:rPr>
          <w:rFonts w:cs="Times New Roman"/>
          <w:b/>
          <w:sz w:val="24"/>
          <w:szCs w:val="24"/>
        </w:rPr>
        <w:t>SERGİ DEĞERLENDİRME KURULU</w:t>
      </w:r>
    </w:p>
    <w:p w14:paraId="70122823" w14:textId="77777777" w:rsidR="007D36BF" w:rsidRDefault="007D36BF" w:rsidP="007D36BF">
      <w:pPr>
        <w:jc w:val="center"/>
        <w:rPr>
          <w:rFonts w:cs="Times New Roman"/>
        </w:rPr>
      </w:pPr>
      <w:r>
        <w:rPr>
          <w:rFonts w:cs="Times New Roman"/>
        </w:rPr>
        <w:t xml:space="preserve">Belkıs </w:t>
      </w:r>
      <w:proofErr w:type="spellStart"/>
      <w:r>
        <w:rPr>
          <w:rFonts w:cs="Times New Roman"/>
        </w:rPr>
        <w:t>Balpınar</w:t>
      </w:r>
      <w:proofErr w:type="spellEnd"/>
    </w:p>
    <w:p w14:paraId="039AAA99" w14:textId="77777777" w:rsidR="007D36BF" w:rsidRDefault="007D36BF" w:rsidP="00156156">
      <w:pPr>
        <w:jc w:val="center"/>
        <w:rPr>
          <w:rFonts w:cs="Times New Roman"/>
        </w:rPr>
      </w:pPr>
      <w:r>
        <w:rPr>
          <w:rFonts w:cs="Times New Roman"/>
        </w:rPr>
        <w:t xml:space="preserve">Prof. </w:t>
      </w:r>
      <w:proofErr w:type="spellStart"/>
      <w:r>
        <w:rPr>
          <w:rFonts w:cs="Times New Roman"/>
        </w:rPr>
        <w:t>Ozanay</w:t>
      </w:r>
      <w:proofErr w:type="spellEnd"/>
      <w:r>
        <w:rPr>
          <w:rFonts w:cs="Times New Roman"/>
        </w:rPr>
        <w:t xml:space="preserve"> Omur</w:t>
      </w:r>
    </w:p>
    <w:p w14:paraId="5F8F6800" w14:textId="77777777" w:rsidR="00156156" w:rsidRPr="00982BEC" w:rsidRDefault="00156156" w:rsidP="00156156">
      <w:pPr>
        <w:jc w:val="center"/>
        <w:rPr>
          <w:rFonts w:cs="Times New Roman"/>
        </w:rPr>
      </w:pPr>
      <w:proofErr w:type="spellStart"/>
      <w:r w:rsidRPr="00982BEC">
        <w:rPr>
          <w:rFonts w:cs="Times New Roman"/>
        </w:rPr>
        <w:t>Prof.Günay</w:t>
      </w:r>
      <w:proofErr w:type="spellEnd"/>
      <w:r w:rsidRPr="00982BEC">
        <w:rPr>
          <w:rFonts w:cs="Times New Roman"/>
        </w:rPr>
        <w:t xml:space="preserve"> </w:t>
      </w:r>
      <w:proofErr w:type="spellStart"/>
      <w:r w:rsidRPr="00982BEC">
        <w:rPr>
          <w:rFonts w:cs="Times New Roman"/>
        </w:rPr>
        <w:t>Atalayer</w:t>
      </w:r>
      <w:proofErr w:type="spellEnd"/>
    </w:p>
    <w:p w14:paraId="1B95BF97" w14:textId="77777777" w:rsidR="007C1D1C" w:rsidRDefault="00E85FEC" w:rsidP="00156156">
      <w:pPr>
        <w:jc w:val="center"/>
        <w:rPr>
          <w:rFonts w:cs="Times New Roman"/>
        </w:rPr>
      </w:pPr>
      <w:proofErr w:type="spellStart"/>
      <w:r>
        <w:rPr>
          <w:rFonts w:cs="Times New Roman"/>
        </w:rPr>
        <w:t>Prof.</w:t>
      </w:r>
      <w:r w:rsidR="007C1D1C">
        <w:rPr>
          <w:rFonts w:cs="Times New Roman"/>
        </w:rPr>
        <w:t>Nesrin</w:t>
      </w:r>
      <w:proofErr w:type="spellEnd"/>
      <w:r w:rsidR="007C1D1C">
        <w:rPr>
          <w:rFonts w:cs="Times New Roman"/>
        </w:rPr>
        <w:t xml:space="preserve"> Önlü</w:t>
      </w:r>
    </w:p>
    <w:p w14:paraId="5AE3B36F" w14:textId="77777777" w:rsidR="00E85FEC" w:rsidRDefault="00E85FEC" w:rsidP="00156156">
      <w:pPr>
        <w:jc w:val="center"/>
        <w:rPr>
          <w:rFonts w:cs="Times New Roman"/>
        </w:rPr>
      </w:pPr>
      <w:r>
        <w:rPr>
          <w:rFonts w:cs="Times New Roman"/>
        </w:rPr>
        <w:t>Prof. M</w:t>
      </w:r>
      <w:r w:rsidR="00066008">
        <w:rPr>
          <w:rFonts w:cs="Times New Roman"/>
        </w:rPr>
        <w:t xml:space="preserve">. </w:t>
      </w:r>
      <w:proofErr w:type="spellStart"/>
      <w:r>
        <w:rPr>
          <w:rFonts w:cs="Times New Roman"/>
        </w:rPr>
        <w:t>Biret</w:t>
      </w:r>
      <w:proofErr w:type="spellEnd"/>
      <w:r>
        <w:rPr>
          <w:rFonts w:cs="Times New Roman"/>
        </w:rPr>
        <w:t xml:space="preserve"> </w:t>
      </w:r>
      <w:proofErr w:type="spellStart"/>
      <w:r>
        <w:rPr>
          <w:rFonts w:cs="Times New Roman"/>
        </w:rPr>
        <w:t>Tavman</w:t>
      </w:r>
      <w:proofErr w:type="spellEnd"/>
      <w:r>
        <w:rPr>
          <w:rFonts w:cs="Times New Roman"/>
        </w:rPr>
        <w:t xml:space="preserve"> </w:t>
      </w:r>
    </w:p>
    <w:p w14:paraId="6C679046" w14:textId="77777777" w:rsidR="007C1D1C" w:rsidRDefault="00E85FEC" w:rsidP="00156156">
      <w:pPr>
        <w:jc w:val="center"/>
        <w:rPr>
          <w:rFonts w:cs="Times New Roman"/>
        </w:rPr>
      </w:pPr>
      <w:r>
        <w:rPr>
          <w:rFonts w:cs="Times New Roman"/>
        </w:rPr>
        <w:t xml:space="preserve">Prof. </w:t>
      </w:r>
      <w:r w:rsidR="007C1D1C">
        <w:rPr>
          <w:rFonts w:cs="Times New Roman"/>
        </w:rPr>
        <w:t>Kemal Can</w:t>
      </w:r>
    </w:p>
    <w:p w14:paraId="5C16BD4C" w14:textId="77777777" w:rsidR="0069361C" w:rsidRDefault="0069361C" w:rsidP="0069361C">
      <w:pPr>
        <w:jc w:val="center"/>
        <w:rPr>
          <w:rFonts w:cs="Times New Roman"/>
        </w:rPr>
      </w:pPr>
      <w:r>
        <w:rPr>
          <w:rFonts w:cs="Times New Roman"/>
        </w:rPr>
        <w:t>Prof. Nesrin Türkmen</w:t>
      </w:r>
    </w:p>
    <w:p w14:paraId="6F68EDCA" w14:textId="77777777" w:rsidR="007D36BF" w:rsidRDefault="007D36BF" w:rsidP="007D36BF">
      <w:pPr>
        <w:jc w:val="center"/>
        <w:rPr>
          <w:rFonts w:cs="Times New Roman"/>
        </w:rPr>
      </w:pPr>
      <w:r w:rsidRPr="00982BEC">
        <w:rPr>
          <w:rFonts w:cs="Times New Roman"/>
        </w:rPr>
        <w:t>Prof.</w:t>
      </w:r>
      <w:r>
        <w:rPr>
          <w:rFonts w:cs="Times New Roman"/>
        </w:rPr>
        <w:t xml:space="preserve"> </w:t>
      </w:r>
      <w:r w:rsidRPr="00982BEC">
        <w:rPr>
          <w:rFonts w:cs="Times New Roman"/>
        </w:rPr>
        <w:t>Yüksel Şahin</w:t>
      </w:r>
    </w:p>
    <w:p w14:paraId="27774EC7" w14:textId="77777777" w:rsidR="00156156" w:rsidRPr="00982BEC" w:rsidRDefault="00E85FEC" w:rsidP="00156156">
      <w:pPr>
        <w:jc w:val="center"/>
        <w:rPr>
          <w:rFonts w:cs="Times New Roman"/>
        </w:rPr>
      </w:pPr>
      <w:r>
        <w:rPr>
          <w:rFonts w:cs="Times New Roman"/>
        </w:rPr>
        <w:t xml:space="preserve">Prof. Dr. </w:t>
      </w:r>
      <w:r w:rsidR="007C1D1C">
        <w:rPr>
          <w:rFonts w:cs="Times New Roman"/>
        </w:rPr>
        <w:t>Neslihan</w:t>
      </w:r>
      <w:r w:rsidR="00041696">
        <w:rPr>
          <w:rFonts w:cs="Times New Roman"/>
        </w:rPr>
        <w:t xml:space="preserve"> </w:t>
      </w:r>
      <w:r w:rsidR="007C1D1C">
        <w:rPr>
          <w:rFonts w:cs="Times New Roman"/>
        </w:rPr>
        <w:t>Yaşar</w:t>
      </w:r>
      <w:r w:rsidR="00041696">
        <w:rPr>
          <w:rFonts w:cs="Times New Roman"/>
        </w:rPr>
        <w:t xml:space="preserve"> </w:t>
      </w:r>
    </w:p>
    <w:p w14:paraId="2715ED74" w14:textId="77777777" w:rsidR="00680281" w:rsidRPr="00982BEC" w:rsidRDefault="00156156" w:rsidP="0089010B">
      <w:pPr>
        <w:jc w:val="center"/>
        <w:rPr>
          <w:rFonts w:cs="Times New Roman"/>
        </w:rPr>
      </w:pPr>
      <w:r w:rsidRPr="00982BEC">
        <w:rPr>
          <w:rFonts w:cs="Times New Roman"/>
        </w:rPr>
        <w:t>Prof.</w:t>
      </w:r>
      <w:r w:rsidR="00E85FEC">
        <w:rPr>
          <w:rFonts w:cs="Times New Roman"/>
        </w:rPr>
        <w:t xml:space="preserve"> </w:t>
      </w:r>
      <w:r w:rsidRPr="00982BEC">
        <w:rPr>
          <w:rFonts w:cs="Times New Roman"/>
        </w:rPr>
        <w:t>Cafer Aslan</w:t>
      </w:r>
    </w:p>
    <w:p w14:paraId="0F4347B8" w14:textId="77777777" w:rsidR="0066573E" w:rsidRPr="00982BEC" w:rsidRDefault="00DF74D5" w:rsidP="0089120F">
      <w:pPr>
        <w:jc w:val="center"/>
        <w:rPr>
          <w:rFonts w:cs="Times New Roman"/>
          <w:b/>
          <w:sz w:val="24"/>
          <w:szCs w:val="24"/>
        </w:rPr>
      </w:pPr>
      <w:r w:rsidRPr="00982BEC">
        <w:rPr>
          <w:rFonts w:cs="Times New Roman"/>
          <w:b/>
          <w:sz w:val="24"/>
          <w:szCs w:val="24"/>
        </w:rPr>
        <w:lastRenderedPageBreak/>
        <w:t>AÇIK ÇAĞRI TAKVİMİ</w:t>
      </w:r>
    </w:p>
    <w:p w14:paraId="232329C0" w14:textId="77777777" w:rsidR="00DF74D5" w:rsidRDefault="00482941" w:rsidP="00DF74D5">
      <w:pPr>
        <w:jc w:val="center"/>
        <w:rPr>
          <w:rFonts w:cs="Times New Roman"/>
        </w:rPr>
      </w:pPr>
      <w:r>
        <w:rPr>
          <w:rFonts w:cs="Times New Roman"/>
        </w:rPr>
        <w:t>İlan/Açık Çağrı Tarihi</w:t>
      </w:r>
      <w:r w:rsidR="00DF74D5" w:rsidRPr="00982BEC">
        <w:rPr>
          <w:rFonts w:cs="Times New Roman"/>
        </w:rPr>
        <w:t xml:space="preserve">: </w:t>
      </w:r>
      <w:r>
        <w:rPr>
          <w:rFonts w:cs="Times New Roman"/>
        </w:rPr>
        <w:t>25 Temmuz</w:t>
      </w:r>
    </w:p>
    <w:p w14:paraId="17055E4E" w14:textId="77777777" w:rsidR="00482941" w:rsidRPr="00982BEC" w:rsidRDefault="00482941" w:rsidP="00DF74D5">
      <w:pPr>
        <w:jc w:val="center"/>
        <w:rPr>
          <w:rFonts w:cs="Times New Roman"/>
        </w:rPr>
      </w:pPr>
      <w:r>
        <w:rPr>
          <w:rFonts w:cs="Times New Roman"/>
        </w:rPr>
        <w:t>Son Başvuru Tarihi: 20 Ağustos</w:t>
      </w:r>
    </w:p>
    <w:p w14:paraId="43FF889D" w14:textId="77777777" w:rsidR="00DF74D5" w:rsidRPr="00982BEC" w:rsidRDefault="00DF74D5" w:rsidP="00DF74D5">
      <w:pPr>
        <w:jc w:val="center"/>
        <w:rPr>
          <w:rFonts w:cs="Times New Roman"/>
        </w:rPr>
      </w:pPr>
      <w:r w:rsidRPr="00982BEC">
        <w:rPr>
          <w:rFonts w:cs="Times New Roman"/>
        </w:rPr>
        <w:t xml:space="preserve">Jüri Değerlendirmesi: </w:t>
      </w:r>
      <w:r w:rsidR="00482941">
        <w:rPr>
          <w:rFonts w:cs="Times New Roman"/>
        </w:rPr>
        <w:t>25-30 Ağustos</w:t>
      </w:r>
    </w:p>
    <w:p w14:paraId="3D28C44E" w14:textId="77777777" w:rsidR="00801E30" w:rsidRPr="00982BEC" w:rsidRDefault="00604A47" w:rsidP="00FD390B">
      <w:pPr>
        <w:jc w:val="center"/>
        <w:rPr>
          <w:rFonts w:cs="Times New Roman"/>
        </w:rPr>
      </w:pPr>
      <w:r w:rsidRPr="00982BEC">
        <w:rPr>
          <w:rFonts w:cs="Times New Roman"/>
        </w:rPr>
        <w:t xml:space="preserve">Seçilen Eserlerin Duyurusu: </w:t>
      </w:r>
      <w:r w:rsidR="00482941">
        <w:rPr>
          <w:rFonts w:cs="Times New Roman"/>
        </w:rPr>
        <w:t>31 Ağustos</w:t>
      </w:r>
    </w:p>
    <w:p w14:paraId="5FFFB2EF" w14:textId="77777777" w:rsidR="00604A47" w:rsidRPr="00982BEC" w:rsidRDefault="00604A47" w:rsidP="00604A47">
      <w:pPr>
        <w:jc w:val="center"/>
        <w:rPr>
          <w:rFonts w:cs="Times New Roman"/>
        </w:rPr>
      </w:pPr>
      <w:r w:rsidRPr="00982BEC">
        <w:rPr>
          <w:rFonts w:cs="Times New Roman"/>
        </w:rPr>
        <w:t>Eser</w:t>
      </w:r>
      <w:r w:rsidR="00482941">
        <w:rPr>
          <w:rFonts w:cs="Times New Roman"/>
        </w:rPr>
        <w:t>lerin Son</w:t>
      </w:r>
      <w:r w:rsidRPr="00982BEC">
        <w:rPr>
          <w:rFonts w:cs="Times New Roman"/>
        </w:rPr>
        <w:t xml:space="preserve"> Teslim Tarihi: </w:t>
      </w:r>
      <w:r w:rsidR="00482941">
        <w:rPr>
          <w:rFonts w:cs="Times New Roman"/>
        </w:rPr>
        <w:t>10 Eylül</w:t>
      </w:r>
    </w:p>
    <w:p w14:paraId="6F80696A" w14:textId="77777777" w:rsidR="00482941" w:rsidRDefault="00482941" w:rsidP="00604A47">
      <w:pPr>
        <w:jc w:val="center"/>
        <w:rPr>
          <w:rFonts w:cs="Times New Roman"/>
        </w:rPr>
      </w:pPr>
      <w:r>
        <w:rPr>
          <w:rFonts w:cs="Times New Roman"/>
        </w:rPr>
        <w:t xml:space="preserve">Sergileme </w:t>
      </w:r>
      <w:proofErr w:type="gramStart"/>
      <w:r>
        <w:rPr>
          <w:rFonts w:cs="Times New Roman"/>
        </w:rPr>
        <w:t>Yerleştirme :</w:t>
      </w:r>
      <w:proofErr w:type="gramEnd"/>
      <w:r>
        <w:rPr>
          <w:rFonts w:cs="Times New Roman"/>
        </w:rPr>
        <w:t xml:space="preserve"> 14 Eylül</w:t>
      </w:r>
    </w:p>
    <w:p w14:paraId="2C590B9C" w14:textId="77777777" w:rsidR="00604A47" w:rsidRPr="00982BEC" w:rsidRDefault="00604A47" w:rsidP="00604A47">
      <w:pPr>
        <w:jc w:val="center"/>
        <w:rPr>
          <w:rFonts w:cs="Times New Roman"/>
        </w:rPr>
      </w:pPr>
      <w:r w:rsidRPr="00982BEC">
        <w:rPr>
          <w:rFonts w:cs="Times New Roman"/>
        </w:rPr>
        <w:t xml:space="preserve">Sergi Açılış Tarihi: </w:t>
      </w:r>
      <w:r w:rsidR="00470D17">
        <w:rPr>
          <w:rFonts w:cs="Times New Roman"/>
        </w:rPr>
        <w:t>15</w:t>
      </w:r>
      <w:r w:rsidRPr="00982BEC">
        <w:rPr>
          <w:rFonts w:cs="Times New Roman"/>
        </w:rPr>
        <w:t xml:space="preserve"> </w:t>
      </w:r>
      <w:r w:rsidR="00FD390B" w:rsidRPr="00982BEC">
        <w:rPr>
          <w:rFonts w:cs="Times New Roman"/>
        </w:rPr>
        <w:t>Eylül</w:t>
      </w:r>
      <w:r w:rsidRPr="00982BEC">
        <w:rPr>
          <w:rFonts w:cs="Times New Roman"/>
        </w:rPr>
        <w:t xml:space="preserve"> 202</w:t>
      </w:r>
      <w:r w:rsidR="00482941">
        <w:rPr>
          <w:rFonts w:cs="Times New Roman"/>
        </w:rPr>
        <w:t>6</w:t>
      </w:r>
    </w:p>
    <w:p w14:paraId="6F1F1C23" w14:textId="77777777" w:rsidR="00DF74D5" w:rsidRPr="00982BEC" w:rsidRDefault="00DF74D5" w:rsidP="0089120F">
      <w:pPr>
        <w:jc w:val="center"/>
        <w:rPr>
          <w:rFonts w:cs="Times New Roman"/>
          <w:b/>
          <w:sz w:val="24"/>
          <w:szCs w:val="24"/>
        </w:rPr>
      </w:pPr>
      <w:r w:rsidRPr="00982BEC">
        <w:rPr>
          <w:rFonts w:cs="Times New Roman"/>
          <w:b/>
          <w:sz w:val="24"/>
          <w:szCs w:val="24"/>
        </w:rPr>
        <w:t>İLETİŞİM VE ESER TESLİMİ</w:t>
      </w:r>
    </w:p>
    <w:p w14:paraId="17875AF6" w14:textId="77777777" w:rsidR="008C6BC7" w:rsidRDefault="008C6BC7" w:rsidP="008C6BC7">
      <w:pPr>
        <w:spacing w:line="240" w:lineRule="auto"/>
        <w:jc w:val="center"/>
        <w:rPr>
          <w:rFonts w:cs="Times New Roman"/>
          <w:color w:val="000000" w:themeColor="text1"/>
          <w:sz w:val="20"/>
          <w:szCs w:val="20"/>
          <w:shd w:val="clear" w:color="auto" w:fill="FFFFFF"/>
        </w:rPr>
      </w:pPr>
      <w:r>
        <w:rPr>
          <w:rFonts w:cs="Times New Roman"/>
          <w:color w:val="000000" w:themeColor="text1"/>
          <w:sz w:val="20"/>
          <w:szCs w:val="20"/>
          <w:shd w:val="clear" w:color="auto" w:fill="FFFFFF"/>
        </w:rPr>
        <w:t>Kevser Şenli +90 535 979 68 20</w:t>
      </w:r>
      <w:r w:rsidR="00DF74D5" w:rsidRPr="0089120F">
        <w:rPr>
          <w:rFonts w:cs="Times New Roman"/>
          <w:color w:val="000000" w:themeColor="text1"/>
          <w:sz w:val="20"/>
          <w:szCs w:val="20"/>
          <w:shd w:val="clear" w:color="auto" w:fill="FFFFFF"/>
        </w:rPr>
        <w:t xml:space="preserve"> </w:t>
      </w:r>
      <w:proofErr w:type="gramStart"/>
      <w:r w:rsidR="00DF74D5" w:rsidRPr="0089120F">
        <w:rPr>
          <w:rFonts w:cs="Times New Roman"/>
          <w:color w:val="000000" w:themeColor="text1"/>
          <w:sz w:val="20"/>
          <w:szCs w:val="20"/>
          <w:shd w:val="clear" w:color="auto" w:fill="FFFFFF"/>
        </w:rPr>
        <w:t xml:space="preserve">  </w:t>
      </w:r>
      <w:r>
        <w:rPr>
          <w:rFonts w:cs="Times New Roman"/>
          <w:color w:val="000000" w:themeColor="text1"/>
          <w:sz w:val="20"/>
          <w:szCs w:val="20"/>
          <w:shd w:val="clear" w:color="auto" w:fill="FFFFFF"/>
        </w:rPr>
        <w:t>-</w:t>
      </w:r>
      <w:proofErr w:type="gramEnd"/>
      <w:r>
        <w:rPr>
          <w:rFonts w:cs="Times New Roman"/>
          <w:color w:val="000000" w:themeColor="text1"/>
          <w:sz w:val="20"/>
          <w:szCs w:val="20"/>
          <w:shd w:val="clear" w:color="auto" w:fill="FFFFFF"/>
        </w:rPr>
        <w:t xml:space="preserve"> Gül Bolulu +90 532 498 33 38</w:t>
      </w:r>
    </w:p>
    <w:p w14:paraId="3EB946BD" w14:textId="77777777" w:rsidR="00006629" w:rsidRDefault="008C6BC7" w:rsidP="008C6BC7">
      <w:pPr>
        <w:spacing w:line="240" w:lineRule="auto"/>
        <w:jc w:val="center"/>
        <w:rPr>
          <w:rFonts w:cs="Times New Roman"/>
          <w:color w:val="000000" w:themeColor="text1"/>
          <w:sz w:val="20"/>
          <w:szCs w:val="20"/>
          <w:shd w:val="clear" w:color="auto" w:fill="FFFFFF"/>
        </w:rPr>
      </w:pPr>
      <w:r>
        <w:rPr>
          <w:rFonts w:cs="Times New Roman"/>
          <w:color w:val="000000" w:themeColor="text1"/>
          <w:sz w:val="20"/>
          <w:szCs w:val="20"/>
          <w:shd w:val="clear" w:color="auto" w:fill="FFFFFF"/>
        </w:rPr>
        <w:t>Teslim</w:t>
      </w:r>
      <w:r w:rsidR="00006629">
        <w:rPr>
          <w:rFonts w:cs="Times New Roman"/>
          <w:color w:val="000000" w:themeColor="text1"/>
          <w:sz w:val="20"/>
          <w:szCs w:val="20"/>
          <w:shd w:val="clear" w:color="auto" w:fill="FFFFFF"/>
        </w:rPr>
        <w:t>at</w:t>
      </w:r>
      <w:r>
        <w:rPr>
          <w:rFonts w:cs="Times New Roman"/>
          <w:color w:val="000000" w:themeColor="text1"/>
          <w:sz w:val="20"/>
          <w:szCs w:val="20"/>
          <w:shd w:val="clear" w:color="auto" w:fill="FFFFFF"/>
        </w:rPr>
        <w:t xml:space="preserve"> Adresi: </w:t>
      </w:r>
      <w:r w:rsidR="00006629">
        <w:rPr>
          <w:rFonts w:cs="Times New Roman"/>
          <w:color w:val="000000" w:themeColor="text1"/>
          <w:sz w:val="20"/>
          <w:szCs w:val="20"/>
          <w:shd w:val="clear" w:color="auto" w:fill="FFFFFF"/>
        </w:rPr>
        <w:t>Atatürk Mahallesi, 801. Sokak, 15F/Foça-İzmir</w:t>
      </w:r>
    </w:p>
    <w:p w14:paraId="64DBA36A" w14:textId="77777777" w:rsidR="00006629" w:rsidRDefault="00006629" w:rsidP="008C6BC7">
      <w:pPr>
        <w:spacing w:line="240" w:lineRule="auto"/>
        <w:jc w:val="center"/>
        <w:rPr>
          <w:rFonts w:cs="Times New Roman"/>
          <w:color w:val="000000" w:themeColor="text1"/>
          <w:sz w:val="20"/>
          <w:szCs w:val="20"/>
          <w:shd w:val="clear" w:color="auto" w:fill="FFFFFF"/>
        </w:rPr>
      </w:pPr>
      <w:r>
        <w:rPr>
          <w:rFonts w:cs="Times New Roman"/>
          <w:color w:val="000000" w:themeColor="text1"/>
          <w:sz w:val="20"/>
          <w:szCs w:val="20"/>
          <w:shd w:val="clear" w:color="auto" w:fill="FFFFFF"/>
        </w:rPr>
        <w:t>Posta Kodu: 35030</w:t>
      </w:r>
      <w:r w:rsidR="00DF74D5" w:rsidRPr="0089120F">
        <w:rPr>
          <w:rFonts w:cs="Times New Roman"/>
          <w:color w:val="000000" w:themeColor="text1"/>
          <w:sz w:val="20"/>
          <w:szCs w:val="20"/>
          <w:shd w:val="clear" w:color="auto" w:fill="FFFFFF"/>
        </w:rPr>
        <w:t xml:space="preserve">     </w:t>
      </w:r>
    </w:p>
    <w:p w14:paraId="591902C8" w14:textId="77777777" w:rsidR="00DF74D5" w:rsidRPr="008C6BC7" w:rsidRDefault="00006629" w:rsidP="008C6BC7">
      <w:pPr>
        <w:spacing w:line="240" w:lineRule="auto"/>
        <w:jc w:val="center"/>
        <w:rPr>
          <w:rFonts w:cs="Times New Roman"/>
          <w:color w:val="000000" w:themeColor="text1"/>
          <w:sz w:val="20"/>
          <w:szCs w:val="20"/>
          <w:shd w:val="clear" w:color="auto" w:fill="FFFFFF"/>
        </w:rPr>
      </w:pPr>
      <w:r>
        <w:rPr>
          <w:rFonts w:cs="Times New Roman"/>
          <w:color w:val="000000" w:themeColor="text1"/>
          <w:sz w:val="20"/>
          <w:szCs w:val="20"/>
          <w:shd w:val="clear" w:color="auto" w:fill="FFFFFF"/>
        </w:rPr>
        <w:t xml:space="preserve">İlgili Kişi: Gülşah </w:t>
      </w:r>
      <w:proofErr w:type="gramStart"/>
      <w:r>
        <w:rPr>
          <w:rFonts w:cs="Times New Roman"/>
          <w:color w:val="000000" w:themeColor="text1"/>
          <w:sz w:val="20"/>
          <w:szCs w:val="20"/>
          <w:shd w:val="clear" w:color="auto" w:fill="FFFFFF"/>
        </w:rPr>
        <w:t>Çınar</w:t>
      </w:r>
      <w:r w:rsidR="00DF74D5" w:rsidRPr="0089120F">
        <w:rPr>
          <w:rFonts w:cs="Times New Roman"/>
          <w:color w:val="000000" w:themeColor="text1"/>
          <w:sz w:val="20"/>
          <w:szCs w:val="20"/>
          <w:shd w:val="clear" w:color="auto" w:fill="FFFFFF"/>
        </w:rPr>
        <w:t xml:space="preserve">  </w:t>
      </w:r>
      <w:r>
        <w:rPr>
          <w:rFonts w:cs="Times New Roman"/>
          <w:color w:val="000000" w:themeColor="text1"/>
          <w:sz w:val="20"/>
          <w:szCs w:val="20"/>
          <w:shd w:val="clear" w:color="auto" w:fill="FFFFFF"/>
        </w:rPr>
        <w:t>(</w:t>
      </w:r>
      <w:proofErr w:type="gramEnd"/>
      <w:r>
        <w:rPr>
          <w:rFonts w:cs="Times New Roman"/>
          <w:color w:val="000000" w:themeColor="text1"/>
          <w:sz w:val="20"/>
          <w:szCs w:val="20"/>
          <w:shd w:val="clear" w:color="auto" w:fill="FFFFFF"/>
        </w:rPr>
        <w:t>Alıcı)</w:t>
      </w:r>
      <w:r w:rsidR="00DF74D5" w:rsidRPr="0089120F">
        <w:rPr>
          <w:rFonts w:cs="Times New Roman"/>
          <w:color w:val="000000" w:themeColor="text1"/>
          <w:sz w:val="20"/>
          <w:szCs w:val="20"/>
          <w:shd w:val="clear" w:color="auto" w:fill="FFFFFF"/>
        </w:rPr>
        <w:t xml:space="preserve">     </w:t>
      </w:r>
    </w:p>
    <w:p w14:paraId="2F8C945D" w14:textId="77777777" w:rsidR="00DF74D5" w:rsidRPr="00982BEC" w:rsidRDefault="00DF74D5" w:rsidP="00DF74D5">
      <w:pPr>
        <w:jc w:val="center"/>
        <w:rPr>
          <w:rFonts w:cs="Times New Roman"/>
          <w:b/>
          <w:sz w:val="24"/>
          <w:szCs w:val="24"/>
        </w:rPr>
      </w:pPr>
      <w:r w:rsidRPr="00982BEC">
        <w:rPr>
          <w:rFonts w:cs="Times New Roman"/>
          <w:b/>
          <w:sz w:val="24"/>
          <w:szCs w:val="24"/>
        </w:rPr>
        <w:t>SERGİ YERİ</w:t>
      </w:r>
    </w:p>
    <w:p w14:paraId="3F24883B" w14:textId="77777777" w:rsidR="008C6BC7" w:rsidRDefault="008C6BC7" w:rsidP="00AD667B">
      <w:pPr>
        <w:jc w:val="center"/>
        <w:rPr>
          <w:rFonts w:cs="Times New Roman"/>
          <w:color w:val="000000"/>
        </w:rPr>
      </w:pPr>
      <w:r>
        <w:rPr>
          <w:rFonts w:cs="Times New Roman"/>
          <w:color w:val="000000"/>
        </w:rPr>
        <w:t xml:space="preserve">Foça Belediyesi </w:t>
      </w:r>
      <w:r w:rsidR="00D5045A">
        <w:rPr>
          <w:rFonts w:cs="Times New Roman"/>
          <w:color w:val="000000"/>
        </w:rPr>
        <w:t>Reha Midilli</w:t>
      </w:r>
      <w:r>
        <w:rPr>
          <w:rFonts w:cs="Times New Roman"/>
          <w:color w:val="000000"/>
        </w:rPr>
        <w:t xml:space="preserve"> Sergi Salonu</w:t>
      </w:r>
    </w:p>
    <w:p w14:paraId="778B0E1B" w14:textId="77777777" w:rsidR="000A4555" w:rsidRPr="00982BEC" w:rsidRDefault="00D5045A" w:rsidP="00AD667B">
      <w:pPr>
        <w:jc w:val="center"/>
        <w:rPr>
          <w:rFonts w:cs="Times New Roman"/>
          <w:color w:val="000000"/>
        </w:rPr>
      </w:pPr>
      <w:r>
        <w:rPr>
          <w:rFonts w:cs="Times New Roman"/>
          <w:color w:val="000000"/>
        </w:rPr>
        <w:t xml:space="preserve"> </w:t>
      </w:r>
      <w:r w:rsidR="00FD390B" w:rsidRPr="00982BEC">
        <w:rPr>
          <w:rFonts w:cs="Times New Roman"/>
          <w:color w:val="000000"/>
        </w:rPr>
        <w:t>İzmir/Foça</w:t>
      </w:r>
    </w:p>
    <w:p w14:paraId="2CA9175F" w14:textId="77777777" w:rsidR="000A4555" w:rsidRDefault="000A4555" w:rsidP="0066573E">
      <w:pPr>
        <w:rPr>
          <w:rFonts w:ascii="Gill Sans MT" w:hAnsi="Gill Sans MT"/>
          <w:b/>
        </w:rPr>
      </w:pPr>
    </w:p>
    <w:p w14:paraId="6DF27133" w14:textId="77777777" w:rsidR="000A4555" w:rsidRDefault="000A4555" w:rsidP="0066573E">
      <w:pPr>
        <w:rPr>
          <w:rFonts w:ascii="Gill Sans MT" w:hAnsi="Gill Sans MT"/>
          <w:b/>
        </w:rPr>
      </w:pPr>
    </w:p>
    <w:p w14:paraId="08ED9BA1" w14:textId="77777777" w:rsidR="000A4555" w:rsidRDefault="000A4555" w:rsidP="0066573E">
      <w:pPr>
        <w:rPr>
          <w:rFonts w:ascii="Gill Sans MT" w:hAnsi="Gill Sans MT"/>
          <w:b/>
        </w:rPr>
      </w:pPr>
    </w:p>
    <w:p w14:paraId="1E782AC2" w14:textId="77777777" w:rsidR="00006629" w:rsidRDefault="00006629" w:rsidP="0066573E">
      <w:pPr>
        <w:rPr>
          <w:rFonts w:ascii="Gill Sans MT" w:hAnsi="Gill Sans MT"/>
          <w:b/>
        </w:rPr>
      </w:pPr>
    </w:p>
    <w:p w14:paraId="030D21F5" w14:textId="77777777" w:rsidR="00006629" w:rsidRDefault="00006629" w:rsidP="0066573E">
      <w:pPr>
        <w:rPr>
          <w:rFonts w:ascii="Gill Sans MT" w:hAnsi="Gill Sans MT"/>
          <w:b/>
        </w:rPr>
      </w:pPr>
    </w:p>
    <w:p w14:paraId="29DC6070" w14:textId="77777777" w:rsidR="00006629" w:rsidRDefault="00006629" w:rsidP="0066573E">
      <w:pPr>
        <w:rPr>
          <w:rFonts w:ascii="Gill Sans MT" w:hAnsi="Gill Sans MT"/>
          <w:b/>
        </w:rPr>
      </w:pPr>
    </w:p>
    <w:p w14:paraId="066C7785" w14:textId="77777777" w:rsidR="00006629" w:rsidRDefault="00006629" w:rsidP="0066573E">
      <w:pPr>
        <w:rPr>
          <w:rFonts w:ascii="Gill Sans MT" w:hAnsi="Gill Sans MT"/>
          <w:b/>
        </w:rPr>
      </w:pPr>
    </w:p>
    <w:p w14:paraId="0A31D0BB" w14:textId="77777777" w:rsidR="00006629" w:rsidRDefault="00006629" w:rsidP="0066573E">
      <w:pPr>
        <w:rPr>
          <w:rFonts w:ascii="Gill Sans MT" w:hAnsi="Gill Sans MT"/>
          <w:b/>
        </w:rPr>
      </w:pPr>
    </w:p>
    <w:p w14:paraId="34215E3E" w14:textId="77777777" w:rsidR="00006629" w:rsidRDefault="00006629" w:rsidP="0066573E">
      <w:pPr>
        <w:rPr>
          <w:rFonts w:ascii="Gill Sans MT" w:hAnsi="Gill Sans MT"/>
          <w:b/>
        </w:rPr>
      </w:pPr>
    </w:p>
    <w:p w14:paraId="7F292EDC" w14:textId="77777777" w:rsidR="00006629" w:rsidRDefault="00006629" w:rsidP="0066573E">
      <w:pPr>
        <w:rPr>
          <w:rFonts w:ascii="Gill Sans MT" w:hAnsi="Gill Sans MT"/>
          <w:b/>
        </w:rPr>
      </w:pPr>
    </w:p>
    <w:p w14:paraId="69F7B2EB" w14:textId="77777777" w:rsidR="00006629" w:rsidRDefault="00006629" w:rsidP="0066573E">
      <w:pPr>
        <w:rPr>
          <w:rFonts w:ascii="Gill Sans MT" w:hAnsi="Gill Sans MT"/>
          <w:b/>
        </w:rPr>
      </w:pPr>
    </w:p>
    <w:p w14:paraId="5E97CB18" w14:textId="77777777" w:rsidR="00006629" w:rsidRDefault="00006629" w:rsidP="0066573E">
      <w:pPr>
        <w:rPr>
          <w:rFonts w:ascii="Gill Sans MT" w:hAnsi="Gill Sans MT"/>
          <w:b/>
        </w:rPr>
      </w:pPr>
    </w:p>
    <w:p w14:paraId="00573CE0" w14:textId="77777777" w:rsidR="000A4555" w:rsidRDefault="000A4555" w:rsidP="0066573E">
      <w:pPr>
        <w:rPr>
          <w:rFonts w:ascii="Gill Sans MT" w:hAnsi="Gill Sans MT"/>
          <w:b/>
        </w:rPr>
      </w:pPr>
    </w:p>
    <w:p w14:paraId="2DC71918" w14:textId="77777777" w:rsidR="000A4555" w:rsidRDefault="000A4555" w:rsidP="0066573E">
      <w:pPr>
        <w:rPr>
          <w:rFonts w:ascii="Gill Sans MT" w:hAnsi="Gill Sans MT"/>
          <w:b/>
        </w:rPr>
      </w:pPr>
    </w:p>
    <w:p w14:paraId="4A1A7EA4" w14:textId="77777777" w:rsidR="0066573E" w:rsidRDefault="0066573E" w:rsidP="0066573E">
      <w:pPr>
        <w:rPr>
          <w:rFonts w:ascii="Gill Sans MT" w:hAnsi="Gill Sans MT"/>
          <w:b/>
        </w:rPr>
      </w:pPr>
    </w:p>
    <w:p w14:paraId="75794865" w14:textId="77777777" w:rsidR="0066573E" w:rsidRPr="007E3B62" w:rsidRDefault="0066573E" w:rsidP="0066573E">
      <w:pPr>
        <w:rPr>
          <w:rFonts w:ascii="Gill Sans MT" w:hAnsi="Gill Sans MT"/>
          <w:b/>
        </w:rPr>
      </w:pPr>
      <w:r w:rsidRPr="00E21118">
        <w:rPr>
          <w:rFonts w:ascii="Gill Sans MT" w:hAnsi="Gill Sans MT"/>
          <w:b/>
          <w:noProof/>
          <w:lang w:eastAsia="tr-TR"/>
        </w:rPr>
        <w:lastRenderedPageBreak/>
        <w:drawing>
          <wp:inline distT="0" distB="0" distL="0" distR="0" wp14:anchorId="40230748" wp14:editId="1ADB3ECF">
            <wp:extent cx="1418054" cy="392691"/>
            <wp:effectExtent l="0" t="0" r="0" b="7620"/>
            <wp:docPr id="6" name="Resi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TTD LOGO CDR.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438272" cy="398290"/>
                    </a:xfrm>
                    <a:prstGeom prst="rect">
                      <a:avLst/>
                    </a:prstGeom>
                  </pic:spPr>
                </pic:pic>
              </a:graphicData>
            </a:graphic>
          </wp:inline>
        </w:drawing>
      </w:r>
    </w:p>
    <w:p w14:paraId="48DB3D55" w14:textId="77777777" w:rsidR="0066573E" w:rsidRPr="00982BEC" w:rsidRDefault="0066573E" w:rsidP="0066573E">
      <w:pPr>
        <w:jc w:val="center"/>
        <w:rPr>
          <w:rFonts w:cstheme="minorHAnsi"/>
          <w:sz w:val="24"/>
          <w:szCs w:val="24"/>
        </w:rPr>
      </w:pPr>
      <w:r>
        <w:rPr>
          <w:rFonts w:ascii="Gill Sans MT" w:hAnsi="Gill Sans MT"/>
          <w:b/>
        </w:rPr>
        <w:t xml:space="preserve">                 </w:t>
      </w:r>
      <w:r w:rsidRPr="00982BEC">
        <w:rPr>
          <w:rFonts w:cstheme="minorHAnsi"/>
          <w:b/>
          <w:sz w:val="24"/>
          <w:szCs w:val="24"/>
        </w:rPr>
        <w:t xml:space="preserve">KATILIMCI </w:t>
      </w:r>
      <w:r w:rsidR="00FD390B" w:rsidRPr="00982BEC">
        <w:rPr>
          <w:rFonts w:cstheme="minorHAnsi"/>
          <w:b/>
          <w:sz w:val="24"/>
          <w:szCs w:val="24"/>
        </w:rPr>
        <w:t xml:space="preserve">BAŞVURU </w:t>
      </w:r>
      <w:r w:rsidRPr="00982BEC">
        <w:rPr>
          <w:rFonts w:cstheme="minorHAnsi"/>
          <w:b/>
          <w:sz w:val="24"/>
          <w:szCs w:val="24"/>
        </w:rPr>
        <w:t>FORMU</w:t>
      </w:r>
    </w:p>
    <w:p w14:paraId="1DCCBC6C" w14:textId="77777777" w:rsidR="0066573E" w:rsidRPr="00E21118" w:rsidRDefault="0066573E" w:rsidP="0066573E">
      <w:pPr>
        <w:jc w:val="center"/>
        <w:rPr>
          <w:rFonts w:ascii="Gill Sans MT" w:hAnsi="Gill Sans MT"/>
          <w:sz w:val="10"/>
          <w:szCs w:val="10"/>
        </w:rPr>
      </w:pPr>
    </w:p>
    <w:tbl>
      <w:tblPr>
        <w:tblStyle w:val="TabloKlavuzu"/>
        <w:tblW w:w="9210" w:type="dxa"/>
        <w:tblInd w:w="1" w:type="dxa"/>
        <w:tblLook w:val="04A0" w:firstRow="1" w:lastRow="0" w:firstColumn="1" w:lastColumn="0" w:noHBand="0" w:noVBand="1"/>
      </w:tblPr>
      <w:tblGrid>
        <w:gridCol w:w="3111"/>
        <w:gridCol w:w="6099"/>
      </w:tblGrid>
      <w:tr w:rsidR="0066573E" w:rsidRPr="00802805" w14:paraId="747EF145" w14:textId="77777777" w:rsidTr="00E12A22">
        <w:trPr>
          <w:trHeight w:val="400"/>
        </w:trPr>
        <w:tc>
          <w:tcPr>
            <w:tcW w:w="3111" w:type="dxa"/>
          </w:tcPr>
          <w:p w14:paraId="52654D35" w14:textId="77777777" w:rsidR="0066573E" w:rsidRPr="00651217" w:rsidRDefault="00FD390B" w:rsidP="006C10F8">
            <w:pPr>
              <w:rPr>
                <w:rFonts w:cs="Times New Roman"/>
                <w:sz w:val="22"/>
                <w:szCs w:val="22"/>
              </w:rPr>
            </w:pPr>
            <w:r>
              <w:rPr>
                <w:rFonts w:cs="Times New Roman"/>
                <w:sz w:val="22"/>
                <w:szCs w:val="22"/>
              </w:rPr>
              <w:t xml:space="preserve">Ad </w:t>
            </w:r>
            <w:proofErr w:type="spellStart"/>
            <w:r>
              <w:rPr>
                <w:rFonts w:cs="Times New Roman"/>
                <w:sz w:val="22"/>
                <w:szCs w:val="22"/>
              </w:rPr>
              <w:t>Soyad</w:t>
            </w:r>
            <w:proofErr w:type="spellEnd"/>
          </w:p>
        </w:tc>
        <w:tc>
          <w:tcPr>
            <w:tcW w:w="6099" w:type="dxa"/>
          </w:tcPr>
          <w:p w14:paraId="134FB928" w14:textId="77777777" w:rsidR="0066573E" w:rsidRPr="00802805" w:rsidRDefault="0066573E" w:rsidP="006C10F8">
            <w:pPr>
              <w:spacing w:before="240"/>
            </w:pPr>
          </w:p>
        </w:tc>
      </w:tr>
      <w:tr w:rsidR="0066573E" w:rsidRPr="00802805" w14:paraId="03A11A4B" w14:textId="77777777" w:rsidTr="00E12A22">
        <w:trPr>
          <w:trHeight w:val="357"/>
        </w:trPr>
        <w:tc>
          <w:tcPr>
            <w:tcW w:w="3111" w:type="dxa"/>
          </w:tcPr>
          <w:p w14:paraId="44FAD7AE" w14:textId="77777777" w:rsidR="0066573E" w:rsidRPr="00651217" w:rsidRDefault="00FD390B" w:rsidP="006C10F8">
            <w:pPr>
              <w:rPr>
                <w:rFonts w:cs="Times New Roman"/>
                <w:sz w:val="22"/>
                <w:szCs w:val="22"/>
              </w:rPr>
            </w:pPr>
            <w:proofErr w:type="spellStart"/>
            <w:r w:rsidRPr="00651217">
              <w:rPr>
                <w:rFonts w:cs="Times New Roman"/>
                <w:sz w:val="22"/>
                <w:szCs w:val="22"/>
              </w:rPr>
              <w:t>Doğum</w:t>
            </w:r>
            <w:proofErr w:type="spellEnd"/>
            <w:r w:rsidRPr="00651217">
              <w:rPr>
                <w:rFonts w:cs="Times New Roman"/>
                <w:sz w:val="22"/>
                <w:szCs w:val="22"/>
              </w:rPr>
              <w:t xml:space="preserve"> </w:t>
            </w:r>
            <w:proofErr w:type="spellStart"/>
            <w:r w:rsidRPr="00651217">
              <w:rPr>
                <w:rFonts w:cs="Times New Roman"/>
                <w:sz w:val="22"/>
                <w:szCs w:val="22"/>
              </w:rPr>
              <w:t>Tarihi</w:t>
            </w:r>
            <w:proofErr w:type="spellEnd"/>
            <w:r w:rsidRPr="00651217">
              <w:rPr>
                <w:rFonts w:cs="Times New Roman"/>
                <w:sz w:val="22"/>
                <w:szCs w:val="22"/>
              </w:rPr>
              <w:t xml:space="preserve"> (</w:t>
            </w:r>
            <w:proofErr w:type="spellStart"/>
            <w:r w:rsidRPr="00651217">
              <w:rPr>
                <w:rFonts w:cs="Times New Roman"/>
                <w:sz w:val="22"/>
                <w:szCs w:val="22"/>
              </w:rPr>
              <w:t>gün</w:t>
            </w:r>
            <w:proofErr w:type="spellEnd"/>
            <w:r w:rsidRPr="00651217">
              <w:rPr>
                <w:rFonts w:cs="Times New Roman"/>
                <w:sz w:val="22"/>
                <w:szCs w:val="22"/>
              </w:rPr>
              <w:t>/ay/</w:t>
            </w:r>
            <w:proofErr w:type="spellStart"/>
            <w:r w:rsidRPr="00651217">
              <w:rPr>
                <w:rFonts w:cs="Times New Roman"/>
                <w:sz w:val="22"/>
                <w:szCs w:val="22"/>
              </w:rPr>
              <w:t>yıl</w:t>
            </w:r>
            <w:proofErr w:type="spellEnd"/>
            <w:r w:rsidRPr="00651217">
              <w:rPr>
                <w:rFonts w:cs="Times New Roman"/>
                <w:sz w:val="22"/>
                <w:szCs w:val="22"/>
              </w:rPr>
              <w:t>)</w:t>
            </w:r>
          </w:p>
        </w:tc>
        <w:tc>
          <w:tcPr>
            <w:tcW w:w="6099" w:type="dxa"/>
          </w:tcPr>
          <w:p w14:paraId="6631128A" w14:textId="77777777" w:rsidR="0066573E" w:rsidRPr="00802805" w:rsidRDefault="0066573E" w:rsidP="006C10F8">
            <w:pPr>
              <w:spacing w:before="240"/>
            </w:pPr>
          </w:p>
        </w:tc>
      </w:tr>
      <w:tr w:rsidR="0066573E" w:rsidRPr="00802805" w14:paraId="28AEE3F9" w14:textId="77777777" w:rsidTr="00E12A22">
        <w:trPr>
          <w:trHeight w:val="339"/>
        </w:trPr>
        <w:tc>
          <w:tcPr>
            <w:tcW w:w="3111" w:type="dxa"/>
          </w:tcPr>
          <w:p w14:paraId="567A60C6" w14:textId="77777777" w:rsidR="0066573E" w:rsidRPr="00651217" w:rsidRDefault="00FD390B" w:rsidP="006C10F8">
            <w:pPr>
              <w:rPr>
                <w:rFonts w:cs="Times New Roman"/>
                <w:sz w:val="22"/>
                <w:szCs w:val="22"/>
              </w:rPr>
            </w:pPr>
            <w:proofErr w:type="spellStart"/>
            <w:r>
              <w:rPr>
                <w:rFonts w:cs="Times New Roman"/>
                <w:sz w:val="22"/>
                <w:szCs w:val="22"/>
              </w:rPr>
              <w:t>Telefon</w:t>
            </w:r>
            <w:proofErr w:type="spellEnd"/>
          </w:p>
        </w:tc>
        <w:tc>
          <w:tcPr>
            <w:tcW w:w="6099" w:type="dxa"/>
          </w:tcPr>
          <w:p w14:paraId="2FDF683E" w14:textId="77777777" w:rsidR="0066573E" w:rsidRPr="00802805" w:rsidRDefault="0066573E" w:rsidP="006C10F8">
            <w:pPr>
              <w:spacing w:before="240"/>
            </w:pPr>
          </w:p>
        </w:tc>
      </w:tr>
      <w:tr w:rsidR="0066573E" w:rsidRPr="00802805" w14:paraId="05846AB6" w14:textId="77777777" w:rsidTr="00E12A22">
        <w:trPr>
          <w:trHeight w:val="356"/>
        </w:trPr>
        <w:tc>
          <w:tcPr>
            <w:tcW w:w="3111" w:type="dxa"/>
          </w:tcPr>
          <w:p w14:paraId="586C8BF1" w14:textId="77777777" w:rsidR="0066573E" w:rsidRPr="00651217" w:rsidRDefault="0066573E" w:rsidP="006C10F8">
            <w:pPr>
              <w:rPr>
                <w:rFonts w:cs="Times New Roman"/>
                <w:sz w:val="22"/>
                <w:szCs w:val="22"/>
              </w:rPr>
            </w:pPr>
            <w:r w:rsidRPr="00651217">
              <w:rPr>
                <w:rFonts w:cs="Times New Roman"/>
                <w:sz w:val="22"/>
                <w:szCs w:val="22"/>
              </w:rPr>
              <w:t xml:space="preserve">E- Posta </w:t>
            </w:r>
          </w:p>
        </w:tc>
        <w:tc>
          <w:tcPr>
            <w:tcW w:w="6099" w:type="dxa"/>
          </w:tcPr>
          <w:p w14:paraId="57417723" w14:textId="77777777" w:rsidR="0066573E" w:rsidRPr="00802805" w:rsidRDefault="0066573E" w:rsidP="006C10F8">
            <w:pPr>
              <w:spacing w:before="240"/>
            </w:pPr>
          </w:p>
        </w:tc>
      </w:tr>
      <w:tr w:rsidR="0066573E" w:rsidRPr="00802805" w14:paraId="54309C07" w14:textId="77777777" w:rsidTr="00E12A22">
        <w:trPr>
          <w:trHeight w:val="356"/>
        </w:trPr>
        <w:tc>
          <w:tcPr>
            <w:tcW w:w="3111" w:type="dxa"/>
          </w:tcPr>
          <w:p w14:paraId="43FE784C" w14:textId="77777777" w:rsidR="0066573E" w:rsidRPr="00651217" w:rsidRDefault="00FD390B" w:rsidP="006C10F8">
            <w:pPr>
              <w:rPr>
                <w:rFonts w:cs="Times New Roman"/>
                <w:sz w:val="22"/>
                <w:szCs w:val="22"/>
              </w:rPr>
            </w:pPr>
            <w:r>
              <w:rPr>
                <w:rFonts w:cs="Times New Roman"/>
                <w:sz w:val="22"/>
                <w:szCs w:val="22"/>
              </w:rPr>
              <w:t>Adres</w:t>
            </w:r>
          </w:p>
        </w:tc>
        <w:tc>
          <w:tcPr>
            <w:tcW w:w="6099" w:type="dxa"/>
          </w:tcPr>
          <w:p w14:paraId="1459CD95" w14:textId="77777777" w:rsidR="0066573E" w:rsidRPr="00802805" w:rsidRDefault="0066573E" w:rsidP="006C10F8">
            <w:pPr>
              <w:spacing w:before="240"/>
            </w:pPr>
          </w:p>
        </w:tc>
      </w:tr>
      <w:tr w:rsidR="0066573E" w:rsidRPr="00802805" w14:paraId="5A7480D7" w14:textId="77777777" w:rsidTr="00E12A22">
        <w:trPr>
          <w:trHeight w:val="326"/>
        </w:trPr>
        <w:tc>
          <w:tcPr>
            <w:tcW w:w="3111" w:type="dxa"/>
          </w:tcPr>
          <w:p w14:paraId="67DE9CA5" w14:textId="77777777" w:rsidR="0066573E" w:rsidRPr="00651217" w:rsidRDefault="00FD390B" w:rsidP="006C10F8">
            <w:pPr>
              <w:rPr>
                <w:rFonts w:cs="Times New Roman"/>
                <w:sz w:val="22"/>
                <w:szCs w:val="22"/>
              </w:rPr>
            </w:pPr>
            <w:proofErr w:type="spellStart"/>
            <w:r w:rsidRPr="00651217">
              <w:rPr>
                <w:rFonts w:cs="Times New Roman"/>
                <w:sz w:val="22"/>
                <w:szCs w:val="22"/>
              </w:rPr>
              <w:t>Şehir</w:t>
            </w:r>
            <w:proofErr w:type="spellEnd"/>
            <w:r>
              <w:rPr>
                <w:rFonts w:cs="Times New Roman"/>
                <w:sz w:val="22"/>
                <w:szCs w:val="22"/>
              </w:rPr>
              <w:t>/</w:t>
            </w:r>
            <w:proofErr w:type="spellStart"/>
            <w:r>
              <w:rPr>
                <w:rFonts w:cs="Times New Roman"/>
                <w:sz w:val="22"/>
                <w:szCs w:val="22"/>
              </w:rPr>
              <w:t>Ü</w:t>
            </w:r>
            <w:r w:rsidR="00982BEC">
              <w:rPr>
                <w:rFonts w:cs="Times New Roman"/>
                <w:sz w:val="22"/>
                <w:szCs w:val="22"/>
              </w:rPr>
              <w:t>l</w:t>
            </w:r>
            <w:r>
              <w:rPr>
                <w:rFonts w:cs="Times New Roman"/>
                <w:sz w:val="22"/>
                <w:szCs w:val="22"/>
              </w:rPr>
              <w:t>ke</w:t>
            </w:r>
            <w:proofErr w:type="spellEnd"/>
          </w:p>
        </w:tc>
        <w:tc>
          <w:tcPr>
            <w:tcW w:w="6099" w:type="dxa"/>
          </w:tcPr>
          <w:p w14:paraId="622C598E" w14:textId="77777777" w:rsidR="0066573E" w:rsidRPr="00802805" w:rsidRDefault="0066573E" w:rsidP="006C10F8">
            <w:pPr>
              <w:spacing w:before="240"/>
            </w:pPr>
          </w:p>
        </w:tc>
      </w:tr>
      <w:tr w:rsidR="0066573E" w:rsidRPr="00802805" w14:paraId="193F3FEB" w14:textId="77777777" w:rsidTr="00E12A22">
        <w:trPr>
          <w:trHeight w:val="490"/>
        </w:trPr>
        <w:tc>
          <w:tcPr>
            <w:tcW w:w="3111" w:type="dxa"/>
          </w:tcPr>
          <w:p w14:paraId="427F934B" w14:textId="77777777" w:rsidR="0066573E" w:rsidRPr="00651217" w:rsidRDefault="00FD390B" w:rsidP="006C10F8">
            <w:pPr>
              <w:rPr>
                <w:rFonts w:cs="Times New Roman"/>
                <w:sz w:val="22"/>
                <w:szCs w:val="22"/>
              </w:rPr>
            </w:pPr>
            <w:proofErr w:type="spellStart"/>
            <w:r>
              <w:rPr>
                <w:rFonts w:cs="Times New Roman"/>
                <w:sz w:val="22"/>
                <w:szCs w:val="22"/>
              </w:rPr>
              <w:t>Mezun</w:t>
            </w:r>
            <w:proofErr w:type="spellEnd"/>
            <w:r>
              <w:rPr>
                <w:rFonts w:cs="Times New Roman"/>
                <w:sz w:val="22"/>
                <w:szCs w:val="22"/>
              </w:rPr>
              <w:t xml:space="preserve"> </w:t>
            </w:r>
            <w:proofErr w:type="spellStart"/>
            <w:r>
              <w:rPr>
                <w:rFonts w:cs="Times New Roman"/>
                <w:sz w:val="22"/>
                <w:szCs w:val="22"/>
              </w:rPr>
              <w:t>Olduğu</w:t>
            </w:r>
            <w:proofErr w:type="spellEnd"/>
            <w:r>
              <w:rPr>
                <w:rFonts w:cs="Times New Roman"/>
                <w:sz w:val="22"/>
                <w:szCs w:val="22"/>
              </w:rPr>
              <w:t xml:space="preserve"> </w:t>
            </w:r>
            <w:proofErr w:type="spellStart"/>
            <w:r>
              <w:rPr>
                <w:rFonts w:cs="Times New Roman"/>
                <w:sz w:val="22"/>
                <w:szCs w:val="22"/>
              </w:rPr>
              <w:t>Üniversite</w:t>
            </w:r>
            <w:proofErr w:type="spellEnd"/>
            <w:r>
              <w:rPr>
                <w:rFonts w:cs="Times New Roman"/>
                <w:sz w:val="22"/>
                <w:szCs w:val="22"/>
              </w:rPr>
              <w:t>/</w:t>
            </w:r>
            <w:proofErr w:type="spellStart"/>
            <w:r>
              <w:rPr>
                <w:rFonts w:cs="Times New Roman"/>
                <w:sz w:val="22"/>
                <w:szCs w:val="22"/>
              </w:rPr>
              <w:t>Bölüm</w:t>
            </w:r>
            <w:proofErr w:type="spellEnd"/>
          </w:p>
        </w:tc>
        <w:tc>
          <w:tcPr>
            <w:tcW w:w="6099" w:type="dxa"/>
          </w:tcPr>
          <w:p w14:paraId="33428042" w14:textId="77777777" w:rsidR="0066573E" w:rsidRPr="00802805" w:rsidRDefault="0066573E" w:rsidP="006C10F8">
            <w:pPr>
              <w:spacing w:before="240"/>
            </w:pPr>
          </w:p>
        </w:tc>
      </w:tr>
      <w:tr w:rsidR="0066573E" w:rsidRPr="00802805" w14:paraId="230C6BA9" w14:textId="77777777" w:rsidTr="00E12A22">
        <w:trPr>
          <w:trHeight w:val="370"/>
        </w:trPr>
        <w:tc>
          <w:tcPr>
            <w:tcW w:w="3111" w:type="dxa"/>
          </w:tcPr>
          <w:p w14:paraId="2A83C8FA" w14:textId="77777777" w:rsidR="00FD390B" w:rsidRPr="00651217" w:rsidRDefault="00FD390B" w:rsidP="00FD390B">
            <w:pPr>
              <w:rPr>
                <w:rFonts w:cs="Times New Roman"/>
                <w:sz w:val="22"/>
                <w:szCs w:val="22"/>
              </w:rPr>
            </w:pPr>
            <w:proofErr w:type="spellStart"/>
            <w:r>
              <w:rPr>
                <w:rFonts w:cs="Times New Roman"/>
                <w:sz w:val="22"/>
                <w:szCs w:val="22"/>
              </w:rPr>
              <w:t>Uygulama</w:t>
            </w:r>
            <w:proofErr w:type="spellEnd"/>
            <w:r>
              <w:rPr>
                <w:rFonts w:cs="Times New Roman"/>
                <w:sz w:val="22"/>
                <w:szCs w:val="22"/>
              </w:rPr>
              <w:t xml:space="preserve"> </w:t>
            </w:r>
            <w:proofErr w:type="spellStart"/>
            <w:r w:rsidRPr="00651217">
              <w:rPr>
                <w:rFonts w:cs="Times New Roman"/>
                <w:sz w:val="22"/>
                <w:szCs w:val="22"/>
              </w:rPr>
              <w:t>Alanı</w:t>
            </w:r>
            <w:proofErr w:type="spellEnd"/>
            <w:r w:rsidRPr="00651217">
              <w:rPr>
                <w:rFonts w:cs="Times New Roman"/>
                <w:sz w:val="22"/>
                <w:szCs w:val="22"/>
              </w:rPr>
              <w:t xml:space="preserve"> </w:t>
            </w:r>
          </w:p>
          <w:p w14:paraId="1CC1F7EA" w14:textId="77777777" w:rsidR="0066573E" w:rsidRPr="00651217" w:rsidRDefault="00FD390B" w:rsidP="00FD390B">
            <w:pPr>
              <w:rPr>
                <w:rFonts w:cs="Times New Roman"/>
                <w:sz w:val="22"/>
                <w:szCs w:val="22"/>
              </w:rPr>
            </w:pPr>
            <w:r w:rsidRPr="00651217">
              <w:rPr>
                <w:rFonts w:cs="Times New Roman"/>
                <w:sz w:val="22"/>
                <w:szCs w:val="22"/>
              </w:rPr>
              <w:t xml:space="preserve">(Lif </w:t>
            </w:r>
            <w:proofErr w:type="spellStart"/>
            <w:proofErr w:type="gramStart"/>
            <w:r w:rsidRPr="00651217">
              <w:rPr>
                <w:rFonts w:cs="Times New Roman"/>
                <w:sz w:val="22"/>
                <w:szCs w:val="22"/>
              </w:rPr>
              <w:t>Sanatı,</w:t>
            </w:r>
            <w:r>
              <w:rPr>
                <w:rFonts w:cs="Times New Roman"/>
                <w:sz w:val="22"/>
                <w:szCs w:val="22"/>
              </w:rPr>
              <w:t>Dokuma</w:t>
            </w:r>
            <w:proofErr w:type="spellEnd"/>
            <w:proofErr w:type="gramEnd"/>
            <w:r>
              <w:rPr>
                <w:rFonts w:cs="Times New Roman"/>
                <w:sz w:val="22"/>
                <w:szCs w:val="22"/>
              </w:rPr>
              <w:t xml:space="preserve">, </w:t>
            </w:r>
            <w:proofErr w:type="spellStart"/>
            <w:r>
              <w:rPr>
                <w:rFonts w:cs="Times New Roman"/>
                <w:sz w:val="22"/>
                <w:szCs w:val="22"/>
              </w:rPr>
              <w:t>Baskı</w:t>
            </w:r>
            <w:proofErr w:type="spellEnd"/>
            <w:r>
              <w:rPr>
                <w:rFonts w:cs="Times New Roman"/>
                <w:sz w:val="22"/>
                <w:szCs w:val="22"/>
              </w:rPr>
              <w:t xml:space="preserve">, </w:t>
            </w:r>
            <w:proofErr w:type="spellStart"/>
            <w:r>
              <w:rPr>
                <w:rFonts w:cs="Times New Roman"/>
                <w:sz w:val="22"/>
                <w:szCs w:val="22"/>
              </w:rPr>
              <w:t>Giysi</w:t>
            </w:r>
            <w:proofErr w:type="spellEnd"/>
            <w:r>
              <w:rPr>
                <w:rFonts w:cs="Times New Roman"/>
                <w:sz w:val="22"/>
                <w:szCs w:val="22"/>
              </w:rPr>
              <w:t xml:space="preserve">, </w:t>
            </w:r>
            <w:proofErr w:type="spellStart"/>
            <w:r>
              <w:rPr>
                <w:rFonts w:cs="Times New Roman"/>
                <w:sz w:val="22"/>
                <w:szCs w:val="22"/>
              </w:rPr>
              <w:t>Örme</w:t>
            </w:r>
            <w:proofErr w:type="spellEnd"/>
            <w:r>
              <w:rPr>
                <w:rFonts w:cs="Times New Roman"/>
                <w:sz w:val="22"/>
                <w:szCs w:val="22"/>
              </w:rPr>
              <w:t xml:space="preserve"> </w:t>
            </w:r>
            <w:proofErr w:type="spellStart"/>
            <w:r>
              <w:rPr>
                <w:rFonts w:cs="Times New Roman"/>
                <w:sz w:val="22"/>
                <w:szCs w:val="22"/>
              </w:rPr>
              <w:t>vb</w:t>
            </w:r>
            <w:proofErr w:type="spellEnd"/>
            <w:r w:rsidRPr="00651217">
              <w:rPr>
                <w:rFonts w:cs="Times New Roman"/>
                <w:sz w:val="22"/>
                <w:szCs w:val="22"/>
              </w:rPr>
              <w:t>).</w:t>
            </w:r>
          </w:p>
        </w:tc>
        <w:tc>
          <w:tcPr>
            <w:tcW w:w="6099" w:type="dxa"/>
          </w:tcPr>
          <w:p w14:paraId="58507E5C" w14:textId="77777777" w:rsidR="0066573E" w:rsidRPr="00802805" w:rsidRDefault="0066573E" w:rsidP="006C10F8">
            <w:pPr>
              <w:spacing w:before="240"/>
            </w:pPr>
          </w:p>
        </w:tc>
      </w:tr>
      <w:tr w:rsidR="0066573E" w:rsidRPr="00802805" w14:paraId="076AA867" w14:textId="77777777" w:rsidTr="00E12A22">
        <w:trPr>
          <w:trHeight w:val="406"/>
        </w:trPr>
        <w:tc>
          <w:tcPr>
            <w:tcW w:w="3111" w:type="dxa"/>
          </w:tcPr>
          <w:p w14:paraId="2E8AFCE0" w14:textId="77777777" w:rsidR="0066573E" w:rsidRPr="00651217" w:rsidRDefault="00FD390B" w:rsidP="006C10F8">
            <w:pPr>
              <w:rPr>
                <w:rFonts w:cs="Times New Roman"/>
                <w:sz w:val="22"/>
                <w:szCs w:val="22"/>
              </w:rPr>
            </w:pPr>
            <w:proofErr w:type="spellStart"/>
            <w:r>
              <w:rPr>
                <w:rFonts w:cs="Times New Roman"/>
                <w:sz w:val="22"/>
                <w:szCs w:val="22"/>
              </w:rPr>
              <w:t>Mesleki</w:t>
            </w:r>
            <w:proofErr w:type="spellEnd"/>
            <w:r>
              <w:rPr>
                <w:rFonts w:cs="Times New Roman"/>
                <w:sz w:val="22"/>
                <w:szCs w:val="22"/>
              </w:rPr>
              <w:t xml:space="preserve"> </w:t>
            </w:r>
            <w:proofErr w:type="spellStart"/>
            <w:r>
              <w:rPr>
                <w:rFonts w:cs="Times New Roman"/>
                <w:sz w:val="22"/>
                <w:szCs w:val="22"/>
              </w:rPr>
              <w:t>Ünvan</w:t>
            </w:r>
            <w:proofErr w:type="spellEnd"/>
          </w:p>
        </w:tc>
        <w:tc>
          <w:tcPr>
            <w:tcW w:w="6099" w:type="dxa"/>
          </w:tcPr>
          <w:p w14:paraId="2513E5FC" w14:textId="77777777" w:rsidR="0066573E" w:rsidRPr="00802805" w:rsidRDefault="0066573E" w:rsidP="006C10F8">
            <w:pPr>
              <w:spacing w:before="240"/>
            </w:pPr>
          </w:p>
        </w:tc>
      </w:tr>
      <w:tr w:rsidR="0066573E" w:rsidRPr="00802805" w14:paraId="4CE61A71" w14:textId="77777777" w:rsidTr="00E12A22">
        <w:trPr>
          <w:trHeight w:val="852"/>
        </w:trPr>
        <w:tc>
          <w:tcPr>
            <w:tcW w:w="3111" w:type="dxa"/>
          </w:tcPr>
          <w:p w14:paraId="21CB1F35" w14:textId="77777777" w:rsidR="0066573E" w:rsidRPr="00651217" w:rsidRDefault="0066573E" w:rsidP="006C10F8">
            <w:pPr>
              <w:rPr>
                <w:rFonts w:cs="Times New Roman"/>
                <w:sz w:val="22"/>
                <w:szCs w:val="22"/>
              </w:rPr>
            </w:pPr>
            <w:proofErr w:type="spellStart"/>
            <w:r w:rsidRPr="00651217">
              <w:rPr>
                <w:rFonts w:cs="Times New Roman"/>
                <w:sz w:val="22"/>
                <w:szCs w:val="22"/>
              </w:rPr>
              <w:t>Websitesi</w:t>
            </w:r>
            <w:proofErr w:type="spellEnd"/>
            <w:r w:rsidRPr="00651217">
              <w:rPr>
                <w:rFonts w:cs="Times New Roman"/>
                <w:sz w:val="22"/>
                <w:szCs w:val="22"/>
              </w:rPr>
              <w:t xml:space="preserve"> </w:t>
            </w:r>
            <w:proofErr w:type="spellStart"/>
            <w:r w:rsidRPr="00651217">
              <w:rPr>
                <w:rFonts w:cs="Times New Roman"/>
                <w:sz w:val="22"/>
                <w:szCs w:val="22"/>
              </w:rPr>
              <w:t>ve</w:t>
            </w:r>
            <w:proofErr w:type="spellEnd"/>
            <w:r w:rsidRPr="00651217">
              <w:rPr>
                <w:rFonts w:cs="Times New Roman"/>
                <w:sz w:val="22"/>
                <w:szCs w:val="22"/>
              </w:rPr>
              <w:t xml:space="preserve"> </w:t>
            </w:r>
            <w:proofErr w:type="spellStart"/>
            <w:r w:rsidRPr="00651217">
              <w:rPr>
                <w:rFonts w:cs="Times New Roman"/>
                <w:sz w:val="22"/>
                <w:szCs w:val="22"/>
              </w:rPr>
              <w:t>varsa</w:t>
            </w:r>
            <w:proofErr w:type="spellEnd"/>
            <w:r w:rsidRPr="00651217">
              <w:rPr>
                <w:rFonts w:cs="Times New Roman"/>
                <w:sz w:val="22"/>
                <w:szCs w:val="22"/>
              </w:rPr>
              <w:t xml:space="preserve"> </w:t>
            </w:r>
            <w:proofErr w:type="spellStart"/>
            <w:r w:rsidRPr="00651217">
              <w:rPr>
                <w:rFonts w:cs="Times New Roman"/>
                <w:sz w:val="22"/>
                <w:szCs w:val="22"/>
              </w:rPr>
              <w:t>sosyal</w:t>
            </w:r>
            <w:proofErr w:type="spellEnd"/>
            <w:r w:rsidRPr="00651217">
              <w:rPr>
                <w:rFonts w:cs="Times New Roman"/>
                <w:sz w:val="22"/>
                <w:szCs w:val="22"/>
              </w:rPr>
              <w:t xml:space="preserve"> </w:t>
            </w:r>
            <w:proofErr w:type="spellStart"/>
            <w:r w:rsidRPr="00651217">
              <w:rPr>
                <w:rFonts w:cs="Times New Roman"/>
                <w:sz w:val="22"/>
                <w:szCs w:val="22"/>
              </w:rPr>
              <w:t>medya</w:t>
            </w:r>
            <w:proofErr w:type="spellEnd"/>
            <w:r w:rsidRPr="00651217">
              <w:rPr>
                <w:rFonts w:cs="Times New Roman"/>
                <w:sz w:val="22"/>
                <w:szCs w:val="22"/>
              </w:rPr>
              <w:t xml:space="preserve"> </w:t>
            </w:r>
            <w:proofErr w:type="spellStart"/>
            <w:r w:rsidRPr="00651217">
              <w:rPr>
                <w:rFonts w:cs="Times New Roman"/>
                <w:sz w:val="22"/>
                <w:szCs w:val="22"/>
              </w:rPr>
              <w:t>sayfa</w:t>
            </w:r>
            <w:proofErr w:type="spellEnd"/>
            <w:r w:rsidRPr="00651217">
              <w:rPr>
                <w:rFonts w:cs="Times New Roman"/>
                <w:sz w:val="22"/>
                <w:szCs w:val="22"/>
              </w:rPr>
              <w:t xml:space="preserve"> </w:t>
            </w:r>
            <w:proofErr w:type="spellStart"/>
            <w:r w:rsidRPr="00651217">
              <w:rPr>
                <w:rFonts w:cs="Times New Roman"/>
                <w:sz w:val="22"/>
                <w:szCs w:val="22"/>
              </w:rPr>
              <w:t>adresleri</w:t>
            </w:r>
            <w:proofErr w:type="spellEnd"/>
            <w:r w:rsidRPr="00651217">
              <w:rPr>
                <w:rFonts w:cs="Times New Roman"/>
                <w:sz w:val="22"/>
                <w:szCs w:val="22"/>
              </w:rPr>
              <w:t xml:space="preserve"> (İnstagram vb.)</w:t>
            </w:r>
          </w:p>
        </w:tc>
        <w:tc>
          <w:tcPr>
            <w:tcW w:w="6099" w:type="dxa"/>
          </w:tcPr>
          <w:p w14:paraId="0878F90B" w14:textId="77777777" w:rsidR="0066573E" w:rsidRPr="00802805" w:rsidRDefault="0066573E" w:rsidP="006C10F8">
            <w:pPr>
              <w:spacing w:before="240"/>
            </w:pPr>
          </w:p>
          <w:p w14:paraId="23F6C4BC" w14:textId="77777777" w:rsidR="0066573E" w:rsidRPr="00802805" w:rsidRDefault="0066573E" w:rsidP="006C10F8">
            <w:pPr>
              <w:spacing w:before="240"/>
            </w:pPr>
          </w:p>
        </w:tc>
      </w:tr>
    </w:tbl>
    <w:p w14:paraId="32913918" w14:textId="77777777" w:rsidR="0066573E" w:rsidRPr="00802805" w:rsidRDefault="0066573E" w:rsidP="0066573E"/>
    <w:p w14:paraId="0848119C" w14:textId="77777777" w:rsidR="0066573E" w:rsidRPr="00802805" w:rsidRDefault="0066573E" w:rsidP="00E635BE">
      <w:pPr>
        <w:jc w:val="center"/>
        <w:rPr>
          <w:sz w:val="10"/>
          <w:szCs w:val="10"/>
        </w:rPr>
      </w:pPr>
      <w:r w:rsidRPr="00802805">
        <w:rPr>
          <w:b/>
        </w:rPr>
        <w:t xml:space="preserve">                 </w:t>
      </w:r>
      <w:r w:rsidRPr="00982BEC">
        <w:rPr>
          <w:b/>
          <w:sz w:val="24"/>
          <w:szCs w:val="24"/>
        </w:rPr>
        <w:t xml:space="preserve">ESER </w:t>
      </w:r>
      <w:r w:rsidR="00FD390B" w:rsidRPr="00982BEC">
        <w:rPr>
          <w:b/>
          <w:sz w:val="24"/>
          <w:szCs w:val="24"/>
        </w:rPr>
        <w:t xml:space="preserve">BİLGİ </w:t>
      </w:r>
      <w:r w:rsidRPr="00982BEC">
        <w:rPr>
          <w:b/>
          <w:sz w:val="24"/>
          <w:szCs w:val="24"/>
        </w:rPr>
        <w:t>FORMU</w:t>
      </w:r>
    </w:p>
    <w:tbl>
      <w:tblPr>
        <w:tblStyle w:val="TabloKlavuzu"/>
        <w:tblW w:w="9225" w:type="dxa"/>
        <w:tblInd w:w="1" w:type="dxa"/>
        <w:tblLook w:val="04A0" w:firstRow="1" w:lastRow="0" w:firstColumn="1" w:lastColumn="0" w:noHBand="0" w:noVBand="1"/>
      </w:tblPr>
      <w:tblGrid>
        <w:gridCol w:w="3113"/>
        <w:gridCol w:w="6112"/>
      </w:tblGrid>
      <w:tr w:rsidR="00982BEC" w:rsidRPr="00802805" w14:paraId="6702EDFB" w14:textId="77777777" w:rsidTr="00982BEC">
        <w:trPr>
          <w:trHeight w:val="177"/>
        </w:trPr>
        <w:tc>
          <w:tcPr>
            <w:tcW w:w="3113" w:type="dxa"/>
          </w:tcPr>
          <w:p w14:paraId="4FD83083" w14:textId="77777777" w:rsidR="00982BEC" w:rsidRPr="00651217" w:rsidRDefault="00982BEC" w:rsidP="006C10F8">
            <w:pPr>
              <w:spacing w:line="360" w:lineRule="auto"/>
              <w:rPr>
                <w:sz w:val="22"/>
                <w:szCs w:val="22"/>
              </w:rPr>
            </w:pPr>
            <w:r w:rsidRPr="00651217">
              <w:rPr>
                <w:sz w:val="22"/>
                <w:szCs w:val="22"/>
              </w:rPr>
              <w:t xml:space="preserve">Eser </w:t>
            </w:r>
            <w:proofErr w:type="spellStart"/>
            <w:r>
              <w:rPr>
                <w:sz w:val="22"/>
                <w:szCs w:val="22"/>
              </w:rPr>
              <w:t>A</w:t>
            </w:r>
            <w:r w:rsidRPr="00651217">
              <w:rPr>
                <w:sz w:val="22"/>
                <w:szCs w:val="22"/>
              </w:rPr>
              <w:t>dı</w:t>
            </w:r>
            <w:proofErr w:type="spellEnd"/>
          </w:p>
        </w:tc>
        <w:tc>
          <w:tcPr>
            <w:tcW w:w="6112" w:type="dxa"/>
          </w:tcPr>
          <w:p w14:paraId="33C9FD30" w14:textId="77777777" w:rsidR="00982BEC" w:rsidRPr="00802805" w:rsidRDefault="00982BEC" w:rsidP="006C10F8">
            <w:pPr>
              <w:spacing w:line="360" w:lineRule="auto"/>
            </w:pPr>
          </w:p>
        </w:tc>
      </w:tr>
      <w:tr w:rsidR="00982BEC" w:rsidRPr="00802805" w14:paraId="3D8E2808" w14:textId="77777777" w:rsidTr="00982BEC">
        <w:trPr>
          <w:trHeight w:val="190"/>
        </w:trPr>
        <w:tc>
          <w:tcPr>
            <w:tcW w:w="3113" w:type="dxa"/>
          </w:tcPr>
          <w:p w14:paraId="7670A453" w14:textId="77777777" w:rsidR="00982BEC" w:rsidRPr="00651217" w:rsidRDefault="00982BEC" w:rsidP="006C10F8">
            <w:pPr>
              <w:spacing w:line="360" w:lineRule="auto"/>
              <w:rPr>
                <w:sz w:val="22"/>
                <w:szCs w:val="22"/>
              </w:rPr>
            </w:pPr>
            <w:r w:rsidRPr="00651217">
              <w:rPr>
                <w:sz w:val="22"/>
                <w:szCs w:val="22"/>
              </w:rPr>
              <w:t>Tekni</w:t>
            </w:r>
            <w:r>
              <w:rPr>
                <w:sz w:val="22"/>
                <w:szCs w:val="22"/>
              </w:rPr>
              <w:t>k</w:t>
            </w:r>
          </w:p>
        </w:tc>
        <w:tc>
          <w:tcPr>
            <w:tcW w:w="6112" w:type="dxa"/>
          </w:tcPr>
          <w:p w14:paraId="5A5D04CE" w14:textId="77777777" w:rsidR="00982BEC" w:rsidRPr="00802805" w:rsidRDefault="00982BEC" w:rsidP="006C10F8">
            <w:pPr>
              <w:spacing w:line="360" w:lineRule="auto"/>
            </w:pPr>
          </w:p>
        </w:tc>
      </w:tr>
      <w:tr w:rsidR="00982BEC" w:rsidRPr="00802805" w14:paraId="3EF6D668" w14:textId="77777777" w:rsidTr="00982BEC">
        <w:trPr>
          <w:trHeight w:val="190"/>
        </w:trPr>
        <w:tc>
          <w:tcPr>
            <w:tcW w:w="3113" w:type="dxa"/>
          </w:tcPr>
          <w:p w14:paraId="11A2828A" w14:textId="77777777" w:rsidR="00982BEC" w:rsidRPr="00651217" w:rsidRDefault="00982BEC" w:rsidP="006C10F8">
            <w:pPr>
              <w:spacing w:line="360" w:lineRule="auto"/>
              <w:rPr>
                <w:sz w:val="22"/>
                <w:szCs w:val="22"/>
              </w:rPr>
            </w:pPr>
            <w:proofErr w:type="spellStart"/>
            <w:r w:rsidRPr="00651217">
              <w:rPr>
                <w:sz w:val="22"/>
                <w:szCs w:val="22"/>
              </w:rPr>
              <w:t>Kullanılan</w:t>
            </w:r>
            <w:proofErr w:type="spellEnd"/>
            <w:r w:rsidRPr="00651217">
              <w:rPr>
                <w:sz w:val="22"/>
                <w:szCs w:val="22"/>
              </w:rPr>
              <w:t xml:space="preserve"> </w:t>
            </w:r>
            <w:proofErr w:type="spellStart"/>
            <w:r>
              <w:rPr>
                <w:sz w:val="22"/>
                <w:szCs w:val="22"/>
              </w:rPr>
              <w:t>M</w:t>
            </w:r>
            <w:r w:rsidRPr="00651217">
              <w:rPr>
                <w:sz w:val="22"/>
                <w:szCs w:val="22"/>
              </w:rPr>
              <w:t>alzemeler</w:t>
            </w:r>
            <w:proofErr w:type="spellEnd"/>
          </w:p>
        </w:tc>
        <w:tc>
          <w:tcPr>
            <w:tcW w:w="6112" w:type="dxa"/>
          </w:tcPr>
          <w:p w14:paraId="2276B47D" w14:textId="77777777" w:rsidR="00982BEC" w:rsidRPr="00802805" w:rsidRDefault="00982BEC" w:rsidP="006C10F8">
            <w:pPr>
              <w:spacing w:line="360" w:lineRule="auto"/>
            </w:pPr>
          </w:p>
        </w:tc>
      </w:tr>
      <w:tr w:rsidR="00982BEC" w:rsidRPr="00802805" w14:paraId="75DC6B90" w14:textId="77777777" w:rsidTr="00982BEC">
        <w:trPr>
          <w:trHeight w:val="63"/>
        </w:trPr>
        <w:tc>
          <w:tcPr>
            <w:tcW w:w="3113" w:type="dxa"/>
          </w:tcPr>
          <w:p w14:paraId="1E8C3A10" w14:textId="77777777" w:rsidR="00982BEC" w:rsidRPr="00651217" w:rsidRDefault="00982BEC" w:rsidP="006C10F8">
            <w:pPr>
              <w:spacing w:line="360" w:lineRule="auto"/>
              <w:rPr>
                <w:sz w:val="22"/>
                <w:szCs w:val="22"/>
              </w:rPr>
            </w:pPr>
            <w:proofErr w:type="spellStart"/>
            <w:r>
              <w:rPr>
                <w:sz w:val="22"/>
                <w:szCs w:val="22"/>
              </w:rPr>
              <w:t>Yapım</w:t>
            </w:r>
            <w:proofErr w:type="spellEnd"/>
            <w:r>
              <w:rPr>
                <w:sz w:val="22"/>
                <w:szCs w:val="22"/>
              </w:rPr>
              <w:t xml:space="preserve"> </w:t>
            </w:r>
            <w:proofErr w:type="spellStart"/>
            <w:r>
              <w:rPr>
                <w:sz w:val="22"/>
                <w:szCs w:val="22"/>
              </w:rPr>
              <w:t>Yılı</w:t>
            </w:r>
            <w:proofErr w:type="spellEnd"/>
          </w:p>
        </w:tc>
        <w:tc>
          <w:tcPr>
            <w:tcW w:w="6112" w:type="dxa"/>
          </w:tcPr>
          <w:p w14:paraId="049C28F8" w14:textId="77777777" w:rsidR="00982BEC" w:rsidRPr="00802805" w:rsidRDefault="00982BEC" w:rsidP="006C10F8">
            <w:pPr>
              <w:spacing w:line="360" w:lineRule="auto"/>
            </w:pPr>
          </w:p>
        </w:tc>
      </w:tr>
      <w:tr w:rsidR="00982BEC" w:rsidRPr="00802805" w14:paraId="20311A32" w14:textId="77777777" w:rsidTr="00982BEC">
        <w:trPr>
          <w:trHeight w:val="177"/>
        </w:trPr>
        <w:tc>
          <w:tcPr>
            <w:tcW w:w="3113" w:type="dxa"/>
          </w:tcPr>
          <w:p w14:paraId="2417595E" w14:textId="77777777" w:rsidR="00982BEC" w:rsidRDefault="00982BEC" w:rsidP="006C10F8">
            <w:pPr>
              <w:spacing w:line="360" w:lineRule="auto"/>
              <w:rPr>
                <w:sz w:val="22"/>
                <w:szCs w:val="22"/>
              </w:rPr>
            </w:pPr>
            <w:proofErr w:type="spellStart"/>
            <w:r w:rsidRPr="00651217">
              <w:rPr>
                <w:sz w:val="22"/>
                <w:szCs w:val="22"/>
              </w:rPr>
              <w:t>Boyutlar</w:t>
            </w:r>
            <w:proofErr w:type="spellEnd"/>
            <w:r>
              <w:rPr>
                <w:sz w:val="22"/>
                <w:szCs w:val="22"/>
              </w:rPr>
              <w:t xml:space="preserve"> (cm)</w:t>
            </w:r>
          </w:p>
          <w:p w14:paraId="2ECC2DE9" w14:textId="77777777" w:rsidR="00982BEC" w:rsidRPr="00651217" w:rsidRDefault="00D5045A" w:rsidP="006C10F8">
            <w:pPr>
              <w:spacing w:line="360" w:lineRule="auto"/>
              <w:rPr>
                <w:sz w:val="22"/>
                <w:szCs w:val="22"/>
              </w:rPr>
            </w:pPr>
            <w:r>
              <w:rPr>
                <w:sz w:val="22"/>
                <w:szCs w:val="22"/>
              </w:rPr>
              <w:t xml:space="preserve">20x20x20 </w:t>
            </w:r>
            <w:proofErr w:type="gramStart"/>
            <w:r>
              <w:rPr>
                <w:sz w:val="22"/>
                <w:szCs w:val="22"/>
              </w:rPr>
              <w:t>cm</w:t>
            </w:r>
            <w:r w:rsidR="00B60917">
              <w:rPr>
                <w:sz w:val="22"/>
                <w:szCs w:val="22"/>
              </w:rPr>
              <w:t>(</w:t>
            </w:r>
            <w:proofErr w:type="spellStart"/>
            <w:proofErr w:type="gramEnd"/>
            <w:r w:rsidR="00B60917">
              <w:rPr>
                <w:sz w:val="22"/>
                <w:szCs w:val="22"/>
              </w:rPr>
              <w:t>en</w:t>
            </w:r>
            <w:proofErr w:type="spellEnd"/>
            <w:r w:rsidR="00B60917">
              <w:rPr>
                <w:sz w:val="22"/>
                <w:szCs w:val="22"/>
              </w:rPr>
              <w:t xml:space="preserve"> x boy x </w:t>
            </w:r>
            <w:proofErr w:type="spellStart"/>
            <w:r w:rsidR="00B60917">
              <w:rPr>
                <w:sz w:val="22"/>
                <w:szCs w:val="22"/>
              </w:rPr>
              <w:t>derinlik</w:t>
            </w:r>
            <w:proofErr w:type="spellEnd"/>
            <w:r w:rsidR="00B60917">
              <w:rPr>
                <w:sz w:val="22"/>
                <w:szCs w:val="22"/>
              </w:rPr>
              <w:t>)</w:t>
            </w:r>
          </w:p>
        </w:tc>
        <w:tc>
          <w:tcPr>
            <w:tcW w:w="6112" w:type="dxa"/>
          </w:tcPr>
          <w:p w14:paraId="6A0A176A" w14:textId="77777777" w:rsidR="00982BEC" w:rsidRPr="00802805" w:rsidRDefault="00982BEC" w:rsidP="006C10F8">
            <w:pPr>
              <w:spacing w:line="360" w:lineRule="auto"/>
            </w:pPr>
          </w:p>
        </w:tc>
      </w:tr>
      <w:tr w:rsidR="00982BEC" w:rsidRPr="00802805" w14:paraId="390F200B" w14:textId="77777777" w:rsidTr="00982BEC">
        <w:trPr>
          <w:trHeight w:val="177"/>
        </w:trPr>
        <w:tc>
          <w:tcPr>
            <w:tcW w:w="3113" w:type="dxa"/>
          </w:tcPr>
          <w:p w14:paraId="16C6BE18" w14:textId="77777777" w:rsidR="00982BEC" w:rsidRPr="00651217" w:rsidRDefault="00982BEC" w:rsidP="006C10F8">
            <w:pPr>
              <w:spacing w:line="360" w:lineRule="auto"/>
              <w:rPr>
                <w:sz w:val="22"/>
                <w:szCs w:val="22"/>
              </w:rPr>
            </w:pPr>
            <w:proofErr w:type="spellStart"/>
            <w:r>
              <w:rPr>
                <w:sz w:val="22"/>
                <w:szCs w:val="22"/>
              </w:rPr>
              <w:t>Ağırlık</w:t>
            </w:r>
            <w:proofErr w:type="spellEnd"/>
          </w:p>
        </w:tc>
        <w:tc>
          <w:tcPr>
            <w:tcW w:w="6112" w:type="dxa"/>
          </w:tcPr>
          <w:p w14:paraId="61774E99" w14:textId="77777777" w:rsidR="00982BEC" w:rsidRPr="00802805" w:rsidRDefault="00982BEC" w:rsidP="006C10F8">
            <w:pPr>
              <w:spacing w:line="360" w:lineRule="auto"/>
            </w:pPr>
          </w:p>
        </w:tc>
      </w:tr>
      <w:tr w:rsidR="00982BEC" w:rsidRPr="00802805" w14:paraId="05E825CF" w14:textId="77777777" w:rsidTr="00982BEC">
        <w:trPr>
          <w:trHeight w:val="177"/>
        </w:trPr>
        <w:tc>
          <w:tcPr>
            <w:tcW w:w="3113" w:type="dxa"/>
          </w:tcPr>
          <w:p w14:paraId="144D2562" w14:textId="77777777" w:rsidR="00982BEC" w:rsidRDefault="00982BEC" w:rsidP="006C10F8">
            <w:pPr>
              <w:spacing w:line="360" w:lineRule="auto"/>
            </w:pPr>
            <w:r>
              <w:t xml:space="preserve">Eser </w:t>
            </w:r>
            <w:proofErr w:type="spellStart"/>
            <w:r>
              <w:t>Açıklaması</w:t>
            </w:r>
            <w:proofErr w:type="spellEnd"/>
            <w:r>
              <w:t xml:space="preserve"> (Maks. 2</w:t>
            </w:r>
            <w:r w:rsidR="001D3F12">
              <w:t>0</w:t>
            </w:r>
            <w:r>
              <w:t xml:space="preserve">0 </w:t>
            </w:r>
            <w:proofErr w:type="spellStart"/>
            <w:r>
              <w:t>Karakter</w:t>
            </w:r>
            <w:proofErr w:type="spellEnd"/>
            <w:r>
              <w:t>)</w:t>
            </w:r>
          </w:p>
        </w:tc>
        <w:tc>
          <w:tcPr>
            <w:tcW w:w="6112" w:type="dxa"/>
          </w:tcPr>
          <w:p w14:paraId="6E9FDCD7" w14:textId="77777777" w:rsidR="00982BEC" w:rsidRPr="00802805" w:rsidRDefault="00982BEC" w:rsidP="006C10F8">
            <w:pPr>
              <w:spacing w:line="360" w:lineRule="auto"/>
            </w:pPr>
          </w:p>
        </w:tc>
      </w:tr>
    </w:tbl>
    <w:tbl>
      <w:tblPr>
        <w:tblStyle w:val="TabloKlavuzu"/>
        <w:tblpPr w:leftFromText="141" w:rightFromText="141" w:vertAnchor="text" w:horzAnchor="margin" w:tblpY="586"/>
        <w:tblW w:w="9209" w:type="dxa"/>
        <w:tblLook w:val="04A0" w:firstRow="1" w:lastRow="0" w:firstColumn="1" w:lastColumn="0" w:noHBand="0" w:noVBand="1"/>
      </w:tblPr>
      <w:tblGrid>
        <w:gridCol w:w="9209"/>
      </w:tblGrid>
      <w:tr w:rsidR="00F32CCF" w:rsidRPr="00E21118" w14:paraId="092A3D0B" w14:textId="77777777" w:rsidTr="00F32CCF">
        <w:trPr>
          <w:trHeight w:val="2640"/>
        </w:trPr>
        <w:tc>
          <w:tcPr>
            <w:tcW w:w="9209" w:type="dxa"/>
          </w:tcPr>
          <w:p w14:paraId="35FF39DC" w14:textId="77777777" w:rsidR="00F32CCF" w:rsidRPr="00604A47" w:rsidRDefault="00F32CCF" w:rsidP="00F32CCF">
            <w:pPr>
              <w:rPr>
                <w:rFonts w:asciiTheme="majorHAnsi" w:hAnsiTheme="majorHAnsi" w:cs="Times New Roman"/>
                <w:color w:val="212529"/>
                <w:sz w:val="22"/>
                <w:szCs w:val="22"/>
              </w:rPr>
            </w:pPr>
            <w:r>
              <w:rPr>
                <w:rFonts w:asciiTheme="majorHAnsi" w:hAnsiTheme="majorHAnsi" w:cs="Times New Roman"/>
                <w:color w:val="212529"/>
                <w:sz w:val="22"/>
                <w:szCs w:val="22"/>
              </w:rPr>
              <w:lastRenderedPageBreak/>
              <w:t xml:space="preserve">(Maks </w:t>
            </w:r>
            <w:r w:rsidR="001D3F12">
              <w:rPr>
                <w:rFonts w:asciiTheme="majorHAnsi" w:hAnsiTheme="majorHAnsi" w:cs="Times New Roman"/>
                <w:color w:val="212529"/>
                <w:sz w:val="22"/>
                <w:szCs w:val="22"/>
              </w:rPr>
              <w:t>150</w:t>
            </w:r>
            <w:r w:rsidRPr="00651217">
              <w:rPr>
                <w:rFonts w:asciiTheme="majorHAnsi" w:hAnsiTheme="majorHAnsi" w:cs="Times New Roman"/>
                <w:color w:val="212529"/>
                <w:sz w:val="22"/>
                <w:szCs w:val="22"/>
              </w:rPr>
              <w:t xml:space="preserve"> karakter)</w:t>
            </w:r>
          </w:p>
          <w:p w14:paraId="1B5B8796" w14:textId="77777777" w:rsidR="00F32CCF" w:rsidRDefault="00F32CCF" w:rsidP="00F32CCF">
            <w:pPr>
              <w:rPr>
                <w:rFonts w:asciiTheme="majorHAnsi" w:hAnsiTheme="majorHAnsi" w:cs="Times New Roman"/>
                <w:color w:val="212529"/>
              </w:rPr>
            </w:pPr>
          </w:p>
          <w:p w14:paraId="216D5717" w14:textId="77777777" w:rsidR="00F32CCF" w:rsidRDefault="00F32CCF" w:rsidP="00F32CCF">
            <w:pPr>
              <w:rPr>
                <w:rFonts w:asciiTheme="majorHAnsi" w:hAnsiTheme="majorHAnsi" w:cs="Times New Roman"/>
                <w:color w:val="212529"/>
              </w:rPr>
            </w:pPr>
          </w:p>
          <w:p w14:paraId="7AB2DFC6" w14:textId="77777777" w:rsidR="00F32CCF" w:rsidRDefault="00F32CCF" w:rsidP="00F32CCF">
            <w:pPr>
              <w:rPr>
                <w:rFonts w:asciiTheme="majorHAnsi" w:hAnsiTheme="majorHAnsi" w:cs="Times New Roman"/>
                <w:color w:val="212529"/>
              </w:rPr>
            </w:pPr>
          </w:p>
          <w:p w14:paraId="3B3FA7A4" w14:textId="77777777" w:rsidR="00F32CCF" w:rsidRDefault="00F32CCF" w:rsidP="00F32CCF">
            <w:pPr>
              <w:rPr>
                <w:rFonts w:asciiTheme="majorHAnsi" w:hAnsiTheme="majorHAnsi" w:cs="Times New Roman"/>
                <w:color w:val="212529"/>
              </w:rPr>
            </w:pPr>
          </w:p>
          <w:p w14:paraId="140F0A09" w14:textId="77777777" w:rsidR="00F32CCF" w:rsidRDefault="00F32CCF" w:rsidP="00F32CCF">
            <w:pPr>
              <w:rPr>
                <w:rFonts w:asciiTheme="majorHAnsi" w:hAnsiTheme="majorHAnsi" w:cs="Times New Roman"/>
                <w:color w:val="212529"/>
              </w:rPr>
            </w:pPr>
          </w:p>
          <w:p w14:paraId="2000AB60" w14:textId="77777777" w:rsidR="00F32CCF" w:rsidRDefault="00F32CCF" w:rsidP="00F32CCF">
            <w:pPr>
              <w:rPr>
                <w:rFonts w:asciiTheme="majorHAnsi" w:hAnsiTheme="majorHAnsi" w:cs="Times New Roman"/>
                <w:color w:val="212529"/>
              </w:rPr>
            </w:pPr>
          </w:p>
          <w:p w14:paraId="54BB4CE1" w14:textId="77777777" w:rsidR="00F32CCF" w:rsidRDefault="00F32CCF" w:rsidP="00F32CCF">
            <w:pPr>
              <w:rPr>
                <w:rFonts w:asciiTheme="majorHAnsi" w:hAnsiTheme="majorHAnsi" w:cs="Times New Roman"/>
                <w:color w:val="212529"/>
              </w:rPr>
            </w:pPr>
          </w:p>
          <w:p w14:paraId="308126C3" w14:textId="77777777" w:rsidR="00F32CCF" w:rsidRDefault="00F32CCF" w:rsidP="00F32CCF">
            <w:pPr>
              <w:rPr>
                <w:rFonts w:asciiTheme="majorHAnsi" w:hAnsiTheme="majorHAnsi" w:cs="Times New Roman"/>
                <w:color w:val="212529"/>
              </w:rPr>
            </w:pPr>
          </w:p>
          <w:p w14:paraId="65B8C434" w14:textId="77777777" w:rsidR="00F32CCF" w:rsidRDefault="00F32CCF" w:rsidP="00F32CCF">
            <w:pPr>
              <w:rPr>
                <w:rFonts w:asciiTheme="majorHAnsi" w:hAnsiTheme="majorHAnsi" w:cs="Times New Roman"/>
                <w:color w:val="212529"/>
              </w:rPr>
            </w:pPr>
          </w:p>
          <w:p w14:paraId="7C4BF606" w14:textId="77777777" w:rsidR="00F32CCF" w:rsidRPr="00DB0040" w:rsidRDefault="00F32CCF" w:rsidP="00F32CCF">
            <w:pPr>
              <w:rPr>
                <w:rFonts w:asciiTheme="majorHAnsi" w:hAnsiTheme="majorHAnsi" w:cs="Times New Roman"/>
                <w:b/>
              </w:rPr>
            </w:pPr>
          </w:p>
        </w:tc>
      </w:tr>
    </w:tbl>
    <w:p w14:paraId="34748206" w14:textId="77777777" w:rsidR="0066573E" w:rsidRPr="00982BEC" w:rsidRDefault="00F32CCF" w:rsidP="00F32CCF">
      <w:pPr>
        <w:jc w:val="center"/>
        <w:rPr>
          <w:b/>
          <w:bCs/>
          <w:sz w:val="24"/>
          <w:szCs w:val="24"/>
        </w:rPr>
      </w:pPr>
      <w:r w:rsidRPr="00982BEC">
        <w:rPr>
          <w:b/>
          <w:bCs/>
          <w:sz w:val="24"/>
          <w:szCs w:val="24"/>
        </w:rPr>
        <w:t>ÖZGEÇMİŞ</w:t>
      </w:r>
    </w:p>
    <w:p w14:paraId="74ACEE67" w14:textId="77777777" w:rsidR="00F32CCF" w:rsidRDefault="00F32CCF" w:rsidP="0066573E">
      <w:pPr>
        <w:ind w:left="7200"/>
        <w:jc w:val="right"/>
      </w:pPr>
    </w:p>
    <w:p w14:paraId="2942D789" w14:textId="77777777" w:rsidR="00F32CCF" w:rsidRDefault="00F32CCF" w:rsidP="0066573E">
      <w:pPr>
        <w:ind w:left="7200"/>
        <w:jc w:val="right"/>
      </w:pPr>
    </w:p>
    <w:p w14:paraId="04536ED3" w14:textId="77777777" w:rsidR="00F32CCF" w:rsidRPr="00802805" w:rsidRDefault="00F32CCF" w:rsidP="0066573E">
      <w:pPr>
        <w:ind w:left="7200"/>
        <w:jc w:val="right"/>
      </w:pPr>
    </w:p>
    <w:p w14:paraId="0FCF5625" w14:textId="77777777" w:rsidR="00D14E9B" w:rsidRDefault="00D14E9B" w:rsidP="00D14E9B">
      <w:pPr>
        <w:rPr>
          <w:rFonts w:cs="Times New Roman"/>
          <w:color w:val="000000" w:themeColor="text1"/>
        </w:rPr>
      </w:pPr>
      <w:r w:rsidRPr="00802805">
        <w:rPr>
          <w:rFonts w:cs="Times New Roman"/>
          <w:color w:val="000000" w:themeColor="text1"/>
        </w:rPr>
        <w:t xml:space="preserve"> </w:t>
      </w:r>
    </w:p>
    <w:p w14:paraId="2028737A" w14:textId="77777777" w:rsidR="00F32CCF" w:rsidRDefault="00F32CCF" w:rsidP="00D14E9B">
      <w:pPr>
        <w:rPr>
          <w:rFonts w:cs="Times New Roman"/>
          <w:color w:val="000000" w:themeColor="text1"/>
        </w:rPr>
      </w:pPr>
    </w:p>
    <w:p w14:paraId="4AE2E556" w14:textId="77777777" w:rsidR="00F32CCF" w:rsidRDefault="00F32CCF" w:rsidP="00D14E9B">
      <w:pPr>
        <w:rPr>
          <w:rFonts w:cs="Times New Roman"/>
          <w:color w:val="000000" w:themeColor="text1"/>
        </w:rPr>
      </w:pPr>
    </w:p>
    <w:p w14:paraId="7D850229" w14:textId="77777777" w:rsidR="00F32CCF" w:rsidRDefault="00F32CCF" w:rsidP="00D14E9B">
      <w:pPr>
        <w:rPr>
          <w:rFonts w:cs="Times New Roman"/>
          <w:color w:val="000000" w:themeColor="text1"/>
        </w:rPr>
      </w:pPr>
    </w:p>
    <w:p w14:paraId="72B0CAA3" w14:textId="77777777" w:rsidR="00F32CCF" w:rsidRDefault="00F32CCF" w:rsidP="00D14E9B">
      <w:pPr>
        <w:rPr>
          <w:rFonts w:cs="Times New Roman"/>
          <w:color w:val="000000" w:themeColor="text1"/>
        </w:rPr>
      </w:pPr>
    </w:p>
    <w:p w14:paraId="035AD737" w14:textId="77777777" w:rsidR="00F32CCF" w:rsidRDefault="00F32CCF" w:rsidP="00D14E9B">
      <w:pPr>
        <w:rPr>
          <w:rFonts w:cs="Times New Roman"/>
          <w:color w:val="000000" w:themeColor="text1"/>
        </w:rPr>
      </w:pPr>
    </w:p>
    <w:p w14:paraId="4EFF002B" w14:textId="77777777" w:rsidR="00F32CCF" w:rsidRDefault="00F32CCF" w:rsidP="00D14E9B">
      <w:pPr>
        <w:rPr>
          <w:rFonts w:cs="Times New Roman"/>
          <w:color w:val="000000" w:themeColor="text1"/>
        </w:rPr>
      </w:pPr>
    </w:p>
    <w:p w14:paraId="27B64B63" w14:textId="77777777" w:rsidR="00F32CCF" w:rsidRDefault="00F32CCF" w:rsidP="00D14E9B">
      <w:pPr>
        <w:rPr>
          <w:rFonts w:cs="Times New Roman"/>
          <w:color w:val="000000" w:themeColor="text1"/>
        </w:rPr>
      </w:pPr>
    </w:p>
    <w:p w14:paraId="1776DFAC" w14:textId="77777777" w:rsidR="00F32CCF" w:rsidRDefault="00F32CCF" w:rsidP="00D14E9B">
      <w:pPr>
        <w:rPr>
          <w:rFonts w:cs="Times New Roman"/>
          <w:color w:val="000000" w:themeColor="text1"/>
        </w:rPr>
      </w:pPr>
    </w:p>
    <w:p w14:paraId="466F80A2" w14:textId="77777777" w:rsidR="00F32CCF" w:rsidRDefault="00F32CCF" w:rsidP="00D14E9B">
      <w:pPr>
        <w:rPr>
          <w:rFonts w:cs="Times New Roman"/>
          <w:color w:val="000000" w:themeColor="text1"/>
        </w:rPr>
      </w:pPr>
    </w:p>
    <w:p w14:paraId="3EA694B4" w14:textId="77777777" w:rsidR="00F32CCF" w:rsidRDefault="00F32CCF" w:rsidP="00D14E9B">
      <w:pPr>
        <w:rPr>
          <w:rFonts w:cs="Times New Roman"/>
          <w:color w:val="000000" w:themeColor="text1"/>
        </w:rPr>
      </w:pPr>
    </w:p>
    <w:p w14:paraId="17A38CAB" w14:textId="77777777" w:rsidR="00F32CCF" w:rsidRDefault="00F32CCF" w:rsidP="00D14E9B">
      <w:pPr>
        <w:rPr>
          <w:rFonts w:cs="Times New Roman"/>
          <w:color w:val="000000" w:themeColor="text1"/>
        </w:rPr>
      </w:pPr>
    </w:p>
    <w:p w14:paraId="78583656" w14:textId="77777777" w:rsidR="00982BEC" w:rsidRDefault="00982BEC" w:rsidP="00D14E9B">
      <w:pPr>
        <w:rPr>
          <w:rFonts w:cs="Times New Roman"/>
          <w:color w:val="000000" w:themeColor="text1"/>
        </w:rPr>
      </w:pPr>
    </w:p>
    <w:p w14:paraId="6B29869D" w14:textId="77777777" w:rsidR="00982BEC" w:rsidRDefault="00982BEC" w:rsidP="00D14E9B">
      <w:pPr>
        <w:rPr>
          <w:rFonts w:cs="Times New Roman"/>
          <w:color w:val="000000" w:themeColor="text1"/>
        </w:rPr>
      </w:pPr>
    </w:p>
    <w:p w14:paraId="331E1B2A" w14:textId="77777777" w:rsidR="00982BEC" w:rsidRDefault="00982BEC" w:rsidP="00D14E9B">
      <w:pPr>
        <w:rPr>
          <w:rFonts w:cs="Times New Roman"/>
          <w:color w:val="000000" w:themeColor="text1"/>
        </w:rPr>
      </w:pPr>
    </w:p>
    <w:p w14:paraId="2504E3EA" w14:textId="77777777" w:rsidR="00982BEC" w:rsidRDefault="00982BEC" w:rsidP="00D14E9B">
      <w:pPr>
        <w:rPr>
          <w:rFonts w:cs="Times New Roman"/>
          <w:color w:val="000000" w:themeColor="text1"/>
        </w:rPr>
      </w:pPr>
    </w:p>
    <w:p w14:paraId="47A850B0" w14:textId="77777777" w:rsidR="00982BEC" w:rsidRDefault="00982BEC" w:rsidP="00D14E9B">
      <w:pPr>
        <w:rPr>
          <w:rFonts w:cs="Times New Roman"/>
          <w:color w:val="000000" w:themeColor="text1"/>
        </w:rPr>
      </w:pPr>
    </w:p>
    <w:p w14:paraId="1F2C511F" w14:textId="77777777" w:rsidR="00F32CCF" w:rsidRPr="00802805" w:rsidRDefault="00F32CCF" w:rsidP="00D14E9B">
      <w:pPr>
        <w:rPr>
          <w:rFonts w:cs="Times New Roman"/>
        </w:rPr>
      </w:pPr>
    </w:p>
    <w:p w14:paraId="0230DC4C" w14:textId="77777777" w:rsidR="0066573E" w:rsidRDefault="0066573E" w:rsidP="0066573E">
      <w:pPr>
        <w:rPr>
          <w:rFonts w:ascii="Gill Sans MT" w:hAnsi="Gill Sans MT"/>
          <w:b/>
        </w:rPr>
      </w:pPr>
    </w:p>
    <w:p w14:paraId="277FEE68" w14:textId="77777777" w:rsidR="0066573E" w:rsidRDefault="00604A47" w:rsidP="00604A47">
      <w:pPr>
        <w:jc w:val="center"/>
        <w:rPr>
          <w:rFonts w:ascii="Gill Sans MT" w:hAnsi="Gill Sans MT"/>
          <w:b/>
        </w:rPr>
      </w:pPr>
      <w:r w:rsidRPr="00CE6682">
        <w:rPr>
          <w:rFonts w:ascii="Gill Sans MT" w:hAnsi="Gill Sans MT"/>
          <w:b/>
          <w:noProof/>
          <w:lang w:eastAsia="tr-TR"/>
        </w:rPr>
        <w:lastRenderedPageBreak/>
        <w:drawing>
          <wp:inline distT="0" distB="0" distL="0" distR="0" wp14:anchorId="68054305" wp14:editId="2CE8FD05">
            <wp:extent cx="1418054" cy="392691"/>
            <wp:effectExtent l="0" t="0" r="0" b="7620"/>
            <wp:docPr id="7" name="Resi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TTD LOGO CDR.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438272" cy="398290"/>
                    </a:xfrm>
                    <a:prstGeom prst="rect">
                      <a:avLst/>
                    </a:prstGeom>
                  </pic:spPr>
                </pic:pic>
              </a:graphicData>
            </a:graphic>
          </wp:inline>
        </w:drawing>
      </w:r>
    </w:p>
    <w:p w14:paraId="71E9D85C" w14:textId="77777777" w:rsidR="00F32CCF" w:rsidRPr="00982BEC" w:rsidRDefault="00622911" w:rsidP="00F32CCF">
      <w:pPr>
        <w:jc w:val="center"/>
        <w:rPr>
          <w:rFonts w:ascii="Times New Roman" w:hAnsi="Times New Roman" w:cs="Times New Roman"/>
          <w:b/>
          <w:sz w:val="21"/>
          <w:szCs w:val="21"/>
        </w:rPr>
      </w:pPr>
      <w:r w:rsidRPr="00622911">
        <w:rPr>
          <w:rFonts w:cs="Times New Roman"/>
          <w:b/>
          <w:sz w:val="24"/>
          <w:szCs w:val="24"/>
        </w:rPr>
        <w:t>FOÇA/PHOKAI</w:t>
      </w:r>
      <w:r>
        <w:rPr>
          <w:rFonts w:cs="Times New Roman"/>
          <w:b/>
          <w:sz w:val="28"/>
          <w:szCs w:val="28"/>
        </w:rPr>
        <w:t xml:space="preserve"> </w:t>
      </w:r>
      <w:r w:rsidR="00F32CCF" w:rsidRPr="00982BEC">
        <w:rPr>
          <w:rFonts w:cs="Times New Roman"/>
          <w:b/>
          <w:sz w:val="24"/>
          <w:szCs w:val="24"/>
        </w:rPr>
        <w:t xml:space="preserve">MİNİ TEKSTİL SANATI </w:t>
      </w:r>
      <w:proofErr w:type="gramStart"/>
      <w:r w:rsidR="00F32CCF" w:rsidRPr="00982BEC">
        <w:rPr>
          <w:rFonts w:cs="Times New Roman"/>
          <w:b/>
          <w:sz w:val="24"/>
          <w:szCs w:val="24"/>
        </w:rPr>
        <w:t>SERGİSİ -</w:t>
      </w:r>
      <w:proofErr w:type="gramEnd"/>
      <w:r w:rsidR="00F32CCF" w:rsidRPr="00982BEC">
        <w:rPr>
          <w:rFonts w:cs="Times New Roman"/>
          <w:b/>
          <w:sz w:val="24"/>
          <w:szCs w:val="24"/>
        </w:rPr>
        <w:t xml:space="preserve"> FOÇA 2026</w:t>
      </w:r>
    </w:p>
    <w:p w14:paraId="331E2454" w14:textId="77777777" w:rsidR="0066573E" w:rsidRPr="00982BEC" w:rsidRDefault="0066573E" w:rsidP="00604A47">
      <w:pPr>
        <w:jc w:val="center"/>
        <w:rPr>
          <w:rFonts w:ascii="Gill Sans MT" w:hAnsi="Gill Sans MT"/>
          <w:b/>
          <w:sz w:val="24"/>
          <w:szCs w:val="24"/>
        </w:rPr>
      </w:pPr>
      <w:r w:rsidRPr="00982BEC">
        <w:rPr>
          <w:b/>
          <w:sz w:val="24"/>
          <w:szCs w:val="24"/>
        </w:rPr>
        <w:t>KATILIM SÖZLEŞMESİ</w:t>
      </w:r>
    </w:p>
    <w:p w14:paraId="26647B5D" w14:textId="77777777" w:rsidR="00E635BE" w:rsidRPr="00982BEC" w:rsidRDefault="00E635BE" w:rsidP="0066573E">
      <w:pPr>
        <w:pStyle w:val="ListeParagraf"/>
        <w:numPr>
          <w:ilvl w:val="0"/>
          <w:numId w:val="1"/>
        </w:numPr>
        <w:jc w:val="both"/>
        <w:rPr>
          <w:rFonts w:cs="Times New Roman"/>
          <w:color w:val="000000" w:themeColor="text1"/>
        </w:rPr>
      </w:pPr>
      <w:r w:rsidRPr="00982BEC">
        <w:rPr>
          <w:rFonts w:cs="Calibri"/>
          <w:color w:val="000000" w:themeColor="text1"/>
        </w:rPr>
        <w:t>Sergi Tekstil Sanatlar</w:t>
      </w:r>
      <w:r w:rsidR="00BE693D" w:rsidRPr="00982BEC">
        <w:rPr>
          <w:rFonts w:cs="Calibri"/>
          <w:color w:val="000000" w:themeColor="text1"/>
        </w:rPr>
        <w:t>ı</w:t>
      </w:r>
      <w:r w:rsidRPr="00982BEC">
        <w:rPr>
          <w:rFonts w:cs="Calibri"/>
          <w:color w:val="000000" w:themeColor="text1"/>
        </w:rPr>
        <w:t xml:space="preserve"> alanında üretim yapan</w:t>
      </w:r>
      <w:r w:rsidR="000C7497">
        <w:rPr>
          <w:rFonts w:cs="Calibri"/>
          <w:color w:val="000000" w:themeColor="text1"/>
        </w:rPr>
        <w:t>,</w:t>
      </w:r>
      <w:r w:rsidRPr="00982BEC">
        <w:rPr>
          <w:rFonts w:cs="Calibri"/>
          <w:color w:val="000000" w:themeColor="text1"/>
        </w:rPr>
        <w:t xml:space="preserve"> </w:t>
      </w:r>
      <w:r w:rsidR="000C7497">
        <w:rPr>
          <w:rFonts w:cs="Calibri"/>
          <w:color w:val="000000" w:themeColor="text1"/>
        </w:rPr>
        <w:t xml:space="preserve">4 yıllık lisans eğitimi veren Tekstil Tasarımı, Tekstil ve Moda Tasarımı bölümlerinden mezun </w:t>
      </w:r>
      <w:r w:rsidRPr="00982BEC">
        <w:rPr>
          <w:rFonts w:cs="Calibri"/>
          <w:color w:val="000000" w:themeColor="text1"/>
        </w:rPr>
        <w:t>sanatçı</w:t>
      </w:r>
      <w:r w:rsidR="000C7497">
        <w:rPr>
          <w:rFonts w:cs="Calibri"/>
          <w:color w:val="000000" w:themeColor="text1"/>
        </w:rPr>
        <w:t xml:space="preserve"> ve tasarımcıların</w:t>
      </w:r>
      <w:r w:rsidRPr="00982BEC">
        <w:rPr>
          <w:rFonts w:cs="Calibri"/>
          <w:color w:val="000000" w:themeColor="text1"/>
        </w:rPr>
        <w:t xml:space="preserve"> katılımına açıktır.</w:t>
      </w:r>
      <w:r w:rsidRPr="00982BEC">
        <w:rPr>
          <w:rFonts w:cs="Times New Roman"/>
          <w:color w:val="000000" w:themeColor="text1"/>
        </w:rPr>
        <w:t xml:space="preserve"> </w:t>
      </w:r>
    </w:p>
    <w:p w14:paraId="77DD783F" w14:textId="77777777" w:rsidR="0066573E" w:rsidRPr="00982BEC" w:rsidRDefault="0066573E" w:rsidP="0066573E">
      <w:pPr>
        <w:pStyle w:val="ListeParagraf"/>
        <w:numPr>
          <w:ilvl w:val="0"/>
          <w:numId w:val="1"/>
        </w:numPr>
        <w:jc w:val="both"/>
        <w:rPr>
          <w:rFonts w:cs="Times New Roman"/>
          <w:color w:val="000000" w:themeColor="text1"/>
        </w:rPr>
      </w:pPr>
      <w:r w:rsidRPr="00982BEC">
        <w:rPr>
          <w:rFonts w:cs="Times New Roman"/>
          <w:color w:val="000000" w:themeColor="text1"/>
        </w:rPr>
        <w:t xml:space="preserve">Her sanatçı </w:t>
      </w:r>
      <w:r w:rsidR="00F32CCF" w:rsidRPr="00982BEC">
        <w:rPr>
          <w:rFonts w:cs="Times New Roman"/>
          <w:color w:val="000000" w:themeColor="text1"/>
        </w:rPr>
        <w:t>sadece bir</w:t>
      </w:r>
      <w:r w:rsidR="009F1EE8" w:rsidRPr="00982BEC">
        <w:rPr>
          <w:rFonts w:cs="Times New Roman"/>
          <w:color w:val="000000" w:themeColor="text1"/>
        </w:rPr>
        <w:t xml:space="preserve"> </w:t>
      </w:r>
      <w:r w:rsidRPr="00982BEC">
        <w:rPr>
          <w:rFonts w:cs="Times New Roman"/>
          <w:color w:val="000000" w:themeColor="text1"/>
        </w:rPr>
        <w:t>eserle katılabilir.</w:t>
      </w:r>
    </w:p>
    <w:p w14:paraId="065B0473" w14:textId="77777777" w:rsidR="008F0532" w:rsidRPr="008F0532" w:rsidRDefault="008F0532" w:rsidP="0066573E">
      <w:pPr>
        <w:pStyle w:val="ListeParagraf"/>
        <w:numPr>
          <w:ilvl w:val="0"/>
          <w:numId w:val="1"/>
        </w:numPr>
        <w:jc w:val="both"/>
        <w:rPr>
          <w:rFonts w:cstheme="minorHAnsi"/>
          <w:color w:val="000000" w:themeColor="text1"/>
        </w:rPr>
      </w:pPr>
      <w:r w:rsidRPr="008F0532">
        <w:rPr>
          <w:rFonts w:cstheme="minorHAnsi"/>
          <w:color w:val="000000"/>
        </w:rPr>
        <w:t>Katılımcı, başvurusunu yaptığı eserin kendisine ait özgün bir çalışma olduğunu ve daha önce herhangi bir fiziksel veya dijital sergide sergilenmediğini kabul, beyan ve taahhüt eder.</w:t>
      </w:r>
    </w:p>
    <w:p w14:paraId="6CC6511E" w14:textId="77777777" w:rsidR="0066573E" w:rsidRPr="00982BEC" w:rsidRDefault="0066573E" w:rsidP="0066573E">
      <w:pPr>
        <w:pStyle w:val="ListeParagraf"/>
        <w:numPr>
          <w:ilvl w:val="0"/>
          <w:numId w:val="1"/>
        </w:numPr>
        <w:jc w:val="both"/>
        <w:rPr>
          <w:rFonts w:cs="Times New Roman"/>
          <w:color w:val="000000" w:themeColor="text1"/>
        </w:rPr>
      </w:pPr>
      <w:r w:rsidRPr="00982BEC">
        <w:rPr>
          <w:rFonts w:cs="Times New Roman"/>
          <w:color w:val="000000" w:themeColor="text1"/>
        </w:rPr>
        <w:t>Kollektif çalışmalar kabul edilmemektedir.</w:t>
      </w:r>
    </w:p>
    <w:p w14:paraId="0F22E596" w14:textId="77777777" w:rsidR="00DF74D5" w:rsidRPr="00982BEC" w:rsidRDefault="00BE693D" w:rsidP="00BE693D">
      <w:pPr>
        <w:pStyle w:val="ListeParagraf"/>
        <w:numPr>
          <w:ilvl w:val="0"/>
          <w:numId w:val="1"/>
        </w:numPr>
        <w:rPr>
          <w:u w:val="single"/>
        </w:rPr>
      </w:pPr>
      <w:r w:rsidRPr="00982BEC">
        <w:rPr>
          <w:rFonts w:cs="Times New Roman"/>
          <w:b/>
          <w:u w:val="single"/>
        </w:rPr>
        <w:t>Sergi</w:t>
      </w:r>
      <w:r w:rsidR="00DF74D5" w:rsidRPr="00982BEC">
        <w:rPr>
          <w:rFonts w:cs="Times New Roman"/>
          <w:b/>
          <w:u w:val="single"/>
        </w:rPr>
        <w:t xml:space="preserve"> </w:t>
      </w:r>
      <w:r w:rsidR="00DF74D5" w:rsidRPr="00B410D8">
        <w:rPr>
          <w:rFonts w:cstheme="minorHAnsi"/>
          <w:b/>
          <w:u w:val="single"/>
        </w:rPr>
        <w:t>başvuru</w:t>
      </w:r>
      <w:r w:rsidR="00CC77CD" w:rsidRPr="00B410D8">
        <w:rPr>
          <w:rFonts w:cstheme="minorHAnsi"/>
          <w:b/>
          <w:u w:val="single"/>
        </w:rPr>
        <w:t>su</w:t>
      </w:r>
      <w:r w:rsidRPr="00B410D8">
        <w:rPr>
          <w:rFonts w:cstheme="minorHAnsi"/>
          <w:b/>
          <w:u w:val="single"/>
        </w:rPr>
        <w:t>nun</w:t>
      </w:r>
      <w:r w:rsidRPr="00B410D8">
        <w:rPr>
          <w:rFonts w:cstheme="minorHAnsi"/>
          <w:u w:val="single"/>
        </w:rPr>
        <w:t xml:space="preserve"> </w:t>
      </w:r>
      <w:hyperlink r:id="rId10" w:history="1">
        <w:r w:rsidR="00B410D8" w:rsidRPr="00B410D8">
          <w:rPr>
            <w:rStyle w:val="Kpr"/>
            <w:rFonts w:cstheme="minorHAnsi"/>
            <w:spacing w:val="11"/>
            <w:bdr w:val="none" w:sz="0" w:space="0" w:color="auto" w:frame="1"/>
          </w:rPr>
          <w:t>basvuru@tekstiltasarimcilarider.org</w:t>
        </w:r>
      </w:hyperlink>
      <w:r w:rsidR="00B410D8">
        <w:t xml:space="preserve"> </w:t>
      </w:r>
      <w:r w:rsidRPr="00982BEC">
        <w:rPr>
          <w:rFonts w:cs="Times New Roman"/>
          <w:u w:val="single"/>
        </w:rPr>
        <w:t xml:space="preserve">e-posta adresine </w:t>
      </w:r>
      <w:r w:rsidR="00B410D8">
        <w:rPr>
          <w:rFonts w:cs="Times New Roman"/>
          <w:u w:val="single"/>
        </w:rPr>
        <w:t xml:space="preserve">20 Ağustos 2026 </w:t>
      </w:r>
      <w:r w:rsidR="00DF74D5" w:rsidRPr="00982BEC">
        <w:rPr>
          <w:rFonts w:cs="Times New Roman"/>
          <w:u w:val="single"/>
        </w:rPr>
        <w:t xml:space="preserve">tarihine kadar </w:t>
      </w:r>
      <w:r w:rsidR="00CC77CD" w:rsidRPr="00982BEC">
        <w:rPr>
          <w:rFonts w:cs="Times New Roman"/>
          <w:color w:val="000000" w:themeColor="text1"/>
          <w:u w:val="single"/>
          <w:shd w:val="clear" w:color="auto" w:fill="FFFFFF"/>
        </w:rPr>
        <w:t>gönder</w:t>
      </w:r>
      <w:r w:rsidRPr="00982BEC">
        <w:rPr>
          <w:rFonts w:cs="Times New Roman"/>
          <w:color w:val="000000" w:themeColor="text1"/>
          <w:u w:val="single"/>
          <w:shd w:val="clear" w:color="auto" w:fill="FFFFFF"/>
        </w:rPr>
        <w:t>ilmesi</w:t>
      </w:r>
      <w:r w:rsidR="00CC77CD" w:rsidRPr="00982BEC">
        <w:rPr>
          <w:rFonts w:cs="Times New Roman"/>
          <w:color w:val="000000" w:themeColor="text1"/>
          <w:u w:val="single"/>
          <w:shd w:val="clear" w:color="auto" w:fill="FFFFFF"/>
        </w:rPr>
        <w:t xml:space="preserve"> </w:t>
      </w:r>
      <w:r w:rsidR="00DF74D5" w:rsidRPr="00982BEC">
        <w:rPr>
          <w:rFonts w:cs="Times New Roman"/>
          <w:color w:val="000000" w:themeColor="text1"/>
          <w:u w:val="single"/>
          <w:shd w:val="clear" w:color="auto" w:fill="FFFFFF"/>
        </w:rPr>
        <w:t>gerekmektedir.</w:t>
      </w:r>
    </w:p>
    <w:p w14:paraId="48CE5E5E" w14:textId="77777777" w:rsidR="00F05743" w:rsidRPr="00982BEC" w:rsidRDefault="00F05743" w:rsidP="00F05743">
      <w:pPr>
        <w:pStyle w:val="ListeParagraf"/>
        <w:numPr>
          <w:ilvl w:val="0"/>
          <w:numId w:val="1"/>
        </w:numPr>
        <w:jc w:val="both"/>
        <w:rPr>
          <w:rFonts w:cstheme="minorHAnsi"/>
          <w:color w:val="000000" w:themeColor="text1"/>
        </w:rPr>
      </w:pPr>
      <w:r w:rsidRPr="00982BEC">
        <w:rPr>
          <w:rFonts w:cs="Times New Roman"/>
          <w:color w:val="000000" w:themeColor="text1"/>
        </w:rPr>
        <w:t xml:space="preserve">Katılımcıların mail yoluyla yaptığı başvurular, Seçici Kurul tarafından değerlendirilecek ve kabul edilen eserler sanatçılara mail yoluyla </w:t>
      </w:r>
      <w:r w:rsidR="00BD131B">
        <w:rPr>
          <w:rFonts w:cs="Times New Roman"/>
          <w:color w:val="000000" w:themeColor="text1"/>
        </w:rPr>
        <w:t>31 Ağustos 2026</w:t>
      </w:r>
      <w:r w:rsidRPr="00982BEC">
        <w:rPr>
          <w:rFonts w:cs="Times New Roman"/>
          <w:color w:val="000000" w:themeColor="text1"/>
        </w:rPr>
        <w:t xml:space="preserve"> tarihinde duyurulacaktır. </w:t>
      </w:r>
    </w:p>
    <w:p w14:paraId="300722CD" w14:textId="77777777" w:rsidR="00046B1F" w:rsidRPr="00982BEC" w:rsidRDefault="00046B1F" w:rsidP="00DF74D5">
      <w:pPr>
        <w:pStyle w:val="ListeParagraf"/>
        <w:numPr>
          <w:ilvl w:val="0"/>
          <w:numId w:val="1"/>
        </w:numPr>
        <w:jc w:val="both"/>
        <w:rPr>
          <w:rFonts w:cs="Times New Roman"/>
          <w:color w:val="000000" w:themeColor="text1"/>
        </w:rPr>
      </w:pPr>
      <w:r w:rsidRPr="00982BEC">
        <w:rPr>
          <w:rFonts w:cs="Times New Roman"/>
          <w:b/>
          <w:color w:val="000000" w:themeColor="text1"/>
          <w:shd w:val="clear" w:color="auto" w:fill="FFFFFF"/>
        </w:rPr>
        <w:t>Sergi Katılım</w:t>
      </w:r>
      <w:r w:rsidR="00F32CCF" w:rsidRPr="00982BEC">
        <w:rPr>
          <w:rFonts w:cs="Times New Roman"/>
          <w:b/>
          <w:color w:val="000000" w:themeColor="text1"/>
          <w:shd w:val="clear" w:color="auto" w:fill="FFFFFF"/>
        </w:rPr>
        <w:t>ı</w:t>
      </w:r>
      <w:r w:rsidRPr="00982BEC">
        <w:rPr>
          <w:rFonts w:cs="Times New Roman"/>
          <w:b/>
          <w:color w:val="000000" w:themeColor="text1"/>
          <w:shd w:val="clear" w:color="auto" w:fill="FFFFFF"/>
        </w:rPr>
        <w:t xml:space="preserve"> Ücret</w:t>
      </w:r>
      <w:r w:rsidR="00F32CCF" w:rsidRPr="00982BEC">
        <w:rPr>
          <w:rFonts w:cs="Times New Roman"/>
          <w:b/>
          <w:color w:val="000000" w:themeColor="text1"/>
          <w:shd w:val="clear" w:color="auto" w:fill="FFFFFF"/>
        </w:rPr>
        <w:t>sizdir.</w:t>
      </w:r>
    </w:p>
    <w:p w14:paraId="1CCEE678" w14:textId="77777777" w:rsidR="0066573E" w:rsidRPr="00982BEC" w:rsidRDefault="0066573E" w:rsidP="00C9056F">
      <w:pPr>
        <w:pStyle w:val="ListeParagraf"/>
        <w:numPr>
          <w:ilvl w:val="0"/>
          <w:numId w:val="1"/>
        </w:numPr>
        <w:jc w:val="both"/>
        <w:rPr>
          <w:rFonts w:cs="Times New Roman"/>
          <w:color w:val="000000" w:themeColor="text1"/>
        </w:rPr>
      </w:pPr>
      <w:r w:rsidRPr="00982BEC">
        <w:rPr>
          <w:rFonts w:cs="Times New Roman"/>
          <w:color w:val="000000" w:themeColor="text1"/>
        </w:rPr>
        <w:t>Eser Boyut:</w:t>
      </w:r>
      <w:r w:rsidR="00C9056F" w:rsidRPr="00982BEC">
        <w:rPr>
          <w:rFonts w:cs="Times New Roman"/>
          <w:color w:val="000000" w:themeColor="text1"/>
        </w:rPr>
        <w:t xml:space="preserve"> </w:t>
      </w:r>
      <w:r w:rsidR="00D43523">
        <w:rPr>
          <w:rFonts w:cs="Times New Roman"/>
          <w:color w:val="000000" w:themeColor="text1"/>
        </w:rPr>
        <w:t>20x20x20 cm</w:t>
      </w:r>
      <w:r w:rsidR="00F32CCF" w:rsidRPr="00982BEC">
        <w:rPr>
          <w:rFonts w:cs="Times New Roman"/>
          <w:color w:val="000000" w:themeColor="text1"/>
        </w:rPr>
        <w:t xml:space="preserve"> </w:t>
      </w:r>
      <w:r w:rsidR="00234C7E" w:rsidRPr="00234C7E">
        <w:rPr>
          <w:rFonts w:cstheme="minorHAnsi"/>
          <w:color w:val="000000" w:themeColor="text1"/>
        </w:rPr>
        <w:t>(</w:t>
      </w:r>
      <w:r w:rsidR="00234C7E" w:rsidRPr="00234C7E">
        <w:rPr>
          <w:rFonts w:cstheme="minorHAnsi"/>
          <w:color w:val="000000"/>
        </w:rPr>
        <w:t>en × boy × derinlik/</w:t>
      </w:r>
      <w:proofErr w:type="gramStart"/>
      <w:r w:rsidR="00234C7E" w:rsidRPr="00234C7E">
        <w:rPr>
          <w:rFonts w:cstheme="minorHAnsi"/>
          <w:color w:val="000000"/>
        </w:rPr>
        <w:t>yükseklik)</w:t>
      </w:r>
      <w:r w:rsidR="00F32CCF" w:rsidRPr="00982BEC">
        <w:rPr>
          <w:rFonts w:cs="Times New Roman"/>
          <w:color w:val="000000" w:themeColor="text1"/>
        </w:rPr>
        <w:t>ölçüyü</w:t>
      </w:r>
      <w:proofErr w:type="gramEnd"/>
      <w:r w:rsidR="00F32CCF" w:rsidRPr="00982BEC">
        <w:rPr>
          <w:rFonts w:cs="Times New Roman"/>
          <w:color w:val="000000" w:themeColor="text1"/>
        </w:rPr>
        <w:t xml:space="preserve"> geçmemelidir. </w:t>
      </w:r>
    </w:p>
    <w:p w14:paraId="486C54D2" w14:textId="77777777" w:rsidR="0066573E" w:rsidRPr="00982BEC" w:rsidRDefault="001C4A3F" w:rsidP="0066573E">
      <w:pPr>
        <w:pStyle w:val="ListeParagraf"/>
        <w:numPr>
          <w:ilvl w:val="0"/>
          <w:numId w:val="1"/>
        </w:numPr>
        <w:jc w:val="both"/>
        <w:rPr>
          <w:rFonts w:cs="Times New Roman"/>
          <w:color w:val="000000" w:themeColor="text1"/>
        </w:rPr>
      </w:pPr>
      <w:r>
        <w:rPr>
          <w:rFonts w:cs="Times New Roman"/>
          <w:color w:val="000000" w:themeColor="text1"/>
        </w:rPr>
        <w:t xml:space="preserve">Teknik Serbesttir. </w:t>
      </w:r>
      <w:r w:rsidR="00E55B3D" w:rsidRPr="00982BEC">
        <w:rPr>
          <w:rFonts w:cs="Times New Roman"/>
          <w:color w:val="000000" w:themeColor="text1"/>
        </w:rPr>
        <w:t>Eserle</w:t>
      </w:r>
      <w:r w:rsidR="000A4555" w:rsidRPr="00982BEC">
        <w:rPr>
          <w:rFonts w:cs="Times New Roman"/>
          <w:color w:val="000000" w:themeColor="text1"/>
        </w:rPr>
        <w:t>r</w:t>
      </w:r>
      <w:r w:rsidR="00C9056F" w:rsidRPr="00982BEC">
        <w:rPr>
          <w:rFonts w:cs="Times New Roman"/>
          <w:color w:val="000000" w:themeColor="text1"/>
        </w:rPr>
        <w:t xml:space="preserve"> </w:t>
      </w:r>
      <w:r w:rsidR="0066573E" w:rsidRPr="00982BEC">
        <w:rPr>
          <w:rFonts w:cs="Times New Roman"/>
          <w:color w:val="000000" w:themeColor="text1"/>
        </w:rPr>
        <w:t xml:space="preserve">dokuma, örme, </w:t>
      </w:r>
      <w:r>
        <w:rPr>
          <w:rFonts w:cs="Times New Roman"/>
          <w:color w:val="000000" w:themeColor="text1"/>
        </w:rPr>
        <w:t xml:space="preserve">baskı, giysi, keçe, nakış, aplike, kırkyama, lif sanatı, yüzey tasarımı, deneysel tekstil teknikleri ve karma teknik uygulamalar kabul edilir. </w:t>
      </w:r>
      <w:r w:rsidR="00507CC2">
        <w:rPr>
          <w:rFonts w:cs="Times New Roman"/>
          <w:color w:val="000000" w:themeColor="text1"/>
        </w:rPr>
        <w:t>Eserin temel anlatım dilinin tekstil/lif temelli olması beklenir.</w:t>
      </w:r>
    </w:p>
    <w:p w14:paraId="7EFEE436" w14:textId="77777777" w:rsidR="0066573E" w:rsidRPr="00982BEC" w:rsidRDefault="0066573E" w:rsidP="0066573E">
      <w:pPr>
        <w:pStyle w:val="ListeParagraf"/>
        <w:numPr>
          <w:ilvl w:val="0"/>
          <w:numId w:val="1"/>
        </w:numPr>
        <w:jc w:val="both"/>
        <w:rPr>
          <w:rFonts w:cs="Times New Roman"/>
          <w:color w:val="000000" w:themeColor="text1"/>
        </w:rPr>
      </w:pPr>
      <w:r w:rsidRPr="00982BEC">
        <w:rPr>
          <w:rFonts w:cs="Times New Roman"/>
          <w:color w:val="000000" w:themeColor="text1"/>
        </w:rPr>
        <w:t>Eser</w:t>
      </w:r>
      <w:r w:rsidR="003E4FB3" w:rsidRPr="00982BEC">
        <w:rPr>
          <w:rFonts w:cs="Times New Roman"/>
          <w:color w:val="000000" w:themeColor="text1"/>
        </w:rPr>
        <w:t xml:space="preserve">lerin askı elemanları sergilenmeye hazır olarak </w:t>
      </w:r>
      <w:r w:rsidRPr="00982BEC">
        <w:rPr>
          <w:rFonts w:cs="Times New Roman"/>
          <w:color w:val="000000" w:themeColor="text1"/>
        </w:rPr>
        <w:t>teslim edilmelidir.</w:t>
      </w:r>
      <w:r w:rsidR="003E4FB3" w:rsidRPr="00982BEC">
        <w:rPr>
          <w:rFonts w:cs="Times New Roman"/>
          <w:color w:val="000000" w:themeColor="text1"/>
        </w:rPr>
        <w:t xml:space="preserve"> Sergilenmeye hazır olmayan eser</w:t>
      </w:r>
      <w:r w:rsidR="004C518E" w:rsidRPr="00982BEC">
        <w:rPr>
          <w:rFonts w:cs="Times New Roman"/>
          <w:color w:val="000000" w:themeColor="text1"/>
        </w:rPr>
        <w:t xml:space="preserve"> kabul edilmez</w:t>
      </w:r>
      <w:r w:rsidR="00F05743" w:rsidRPr="00982BEC">
        <w:rPr>
          <w:rFonts w:cs="Times New Roman"/>
          <w:color w:val="000000" w:themeColor="text1"/>
        </w:rPr>
        <w:t xml:space="preserve">. </w:t>
      </w:r>
      <w:r w:rsidR="004C518E" w:rsidRPr="00982BEC">
        <w:rPr>
          <w:rFonts w:cs="Times New Roman"/>
          <w:color w:val="000000" w:themeColor="text1"/>
        </w:rPr>
        <w:t xml:space="preserve">Bu durumdan </w:t>
      </w:r>
      <w:r w:rsidR="00A11FD9" w:rsidRPr="00982BEC">
        <w:rPr>
          <w:rFonts w:cs="Times New Roman"/>
          <w:color w:val="000000" w:themeColor="text1"/>
        </w:rPr>
        <w:t>Tekstil Tasarımcıları Derneği</w:t>
      </w:r>
      <w:r w:rsidR="003E4FB3" w:rsidRPr="00982BEC">
        <w:rPr>
          <w:rFonts w:cs="Times New Roman"/>
          <w:color w:val="000000" w:themeColor="text1"/>
        </w:rPr>
        <w:t xml:space="preserve"> sorumlu değildir</w:t>
      </w:r>
      <w:r w:rsidR="00F05743" w:rsidRPr="00982BEC">
        <w:rPr>
          <w:rFonts w:cs="Times New Roman"/>
          <w:color w:val="000000" w:themeColor="text1"/>
        </w:rPr>
        <w:t>.</w:t>
      </w:r>
    </w:p>
    <w:p w14:paraId="1385E95A" w14:textId="77777777" w:rsidR="0066573E" w:rsidRPr="00982BEC" w:rsidRDefault="00F05743" w:rsidP="0066573E">
      <w:pPr>
        <w:pStyle w:val="ListeParagraf"/>
        <w:numPr>
          <w:ilvl w:val="0"/>
          <w:numId w:val="1"/>
        </w:numPr>
        <w:jc w:val="both"/>
        <w:rPr>
          <w:rFonts w:cs="Times New Roman"/>
          <w:color w:val="000000" w:themeColor="text1"/>
        </w:rPr>
      </w:pPr>
      <w:r w:rsidRPr="00982BEC">
        <w:rPr>
          <w:rFonts w:cs="Times New Roman"/>
          <w:color w:val="000000" w:themeColor="text1"/>
        </w:rPr>
        <w:t>Seçici Kurula</w:t>
      </w:r>
      <w:r w:rsidR="0066573E" w:rsidRPr="00982BEC">
        <w:rPr>
          <w:rFonts w:cs="Times New Roman"/>
          <w:color w:val="000000" w:themeColor="text1"/>
        </w:rPr>
        <w:t xml:space="preserve"> katılım formunda sunulan eserden farklı eser teslim edilmesi durumunda veya sergi katılımı kabul edilmiş olsa dahi açık sergi nitelik</w:t>
      </w:r>
      <w:r w:rsidR="00EC712F" w:rsidRPr="00982BEC">
        <w:rPr>
          <w:rFonts w:cs="Times New Roman"/>
          <w:color w:val="000000" w:themeColor="text1"/>
        </w:rPr>
        <w:t>lerine uygun bulmadığı eseri s</w:t>
      </w:r>
      <w:r w:rsidR="00E55B3D" w:rsidRPr="00982BEC">
        <w:rPr>
          <w:rFonts w:cs="Times New Roman"/>
          <w:color w:val="000000" w:themeColor="text1"/>
        </w:rPr>
        <w:t>ergiye al</w:t>
      </w:r>
      <w:r w:rsidR="00EC712F" w:rsidRPr="00982BEC">
        <w:rPr>
          <w:rFonts w:cs="Times New Roman"/>
          <w:color w:val="000000" w:themeColor="text1"/>
        </w:rPr>
        <w:t>mayacaktır.</w:t>
      </w:r>
      <w:r w:rsidR="0066573E" w:rsidRPr="00982BEC">
        <w:rPr>
          <w:rFonts w:cs="Times New Roman"/>
          <w:color w:val="000000" w:themeColor="text1"/>
        </w:rPr>
        <w:t xml:space="preserve"> </w:t>
      </w:r>
    </w:p>
    <w:p w14:paraId="1355CD62" w14:textId="77777777" w:rsidR="00F05743" w:rsidRPr="00982BEC" w:rsidRDefault="00F05743" w:rsidP="00EC712F">
      <w:pPr>
        <w:pStyle w:val="ListeParagraf"/>
        <w:numPr>
          <w:ilvl w:val="0"/>
          <w:numId w:val="1"/>
        </w:numPr>
        <w:jc w:val="both"/>
        <w:rPr>
          <w:rFonts w:cs="Times New Roman"/>
          <w:color w:val="000000" w:themeColor="text1"/>
        </w:rPr>
      </w:pPr>
      <w:r w:rsidRPr="00982BEC">
        <w:rPr>
          <w:rFonts w:cs="Times New Roman"/>
          <w:color w:val="000000" w:themeColor="text1"/>
        </w:rPr>
        <w:t>Posta veya k</w:t>
      </w:r>
      <w:r w:rsidR="0066573E" w:rsidRPr="00982BEC">
        <w:rPr>
          <w:rFonts w:cs="Times New Roman"/>
          <w:color w:val="000000" w:themeColor="text1"/>
        </w:rPr>
        <w:t xml:space="preserve">argo ile gönderi ödemeleri sanatçı tarafından karşılanır ve meydana gelebilecek hasar veya kaybolması durumunda Tekstil Tasarımcıları Derneği sorumlu değildir. </w:t>
      </w:r>
      <w:r w:rsidRPr="00982BEC">
        <w:rPr>
          <w:rFonts w:ascii="Calibri" w:eastAsia="Times New Roman" w:hAnsi="Calibri" w:cs="Calibri"/>
          <w:color w:val="000000"/>
          <w:bdr w:val="none" w:sz="0" w:space="0" w:color="auto" w:frame="1"/>
          <w:lang w:eastAsia="tr-TR"/>
        </w:rPr>
        <w:t>Çalışmalar, sergi</w:t>
      </w:r>
      <w:r w:rsidR="00EC712F" w:rsidRPr="00982BEC">
        <w:rPr>
          <w:rFonts w:ascii="Calibri" w:eastAsia="Times New Roman" w:hAnsi="Calibri" w:cs="Calibri"/>
          <w:color w:val="000000"/>
          <w:bdr w:val="none" w:sz="0" w:space="0" w:color="auto" w:frame="1"/>
          <w:lang w:eastAsia="tr-TR"/>
        </w:rPr>
        <w:t xml:space="preserve"> tamamlandıktan sonra, </w:t>
      </w:r>
      <w:r w:rsidR="00EC712F" w:rsidRPr="00982BEC">
        <w:rPr>
          <w:rFonts w:ascii="Calibri" w:eastAsia="Times New Roman" w:hAnsi="Calibri" w:cs="Calibri"/>
          <w:color w:val="000000"/>
          <w:u w:val="single"/>
          <w:bdr w:val="none" w:sz="0" w:space="0" w:color="auto" w:frame="1"/>
          <w:lang w:eastAsia="tr-TR"/>
        </w:rPr>
        <w:t>sanatçının adresine ücreti ve sorumluluğu sanatçıya ait olmak üzere</w:t>
      </w:r>
      <w:r w:rsidR="00EC712F" w:rsidRPr="00982BEC">
        <w:rPr>
          <w:rFonts w:ascii="Calibri" w:eastAsia="Times New Roman" w:hAnsi="Calibri" w:cs="Calibri"/>
          <w:color w:val="000000"/>
          <w:bdr w:val="none" w:sz="0" w:space="0" w:color="auto" w:frame="1"/>
          <w:lang w:eastAsia="tr-TR"/>
        </w:rPr>
        <w:t> kargo ile gönderilecektir. (Gelen kargolar aksi bildirilmedikçe aynı adrese iletilecektir.) İsteyen sanatçı sergi sonrası eserini elden de teslim alabilecektir.</w:t>
      </w:r>
    </w:p>
    <w:p w14:paraId="5DB4D81B" w14:textId="77777777" w:rsidR="00E444DD" w:rsidRPr="00982BEC" w:rsidRDefault="00EC712F" w:rsidP="00F05743">
      <w:pPr>
        <w:pStyle w:val="ListeParagraf"/>
        <w:numPr>
          <w:ilvl w:val="0"/>
          <w:numId w:val="1"/>
        </w:numPr>
        <w:jc w:val="both"/>
        <w:rPr>
          <w:rFonts w:cs="Times New Roman"/>
          <w:color w:val="000000" w:themeColor="text1"/>
        </w:rPr>
      </w:pPr>
      <w:r w:rsidRPr="00982BEC">
        <w:rPr>
          <w:rFonts w:ascii="Calibri" w:eastAsia="Times New Roman" w:hAnsi="Calibri" w:cs="Calibri"/>
          <w:color w:val="000000"/>
          <w:bdr w:val="none" w:sz="0" w:space="0" w:color="auto" w:frame="1"/>
          <w:lang w:eastAsia="tr-TR"/>
        </w:rPr>
        <w:t> </w:t>
      </w:r>
      <w:r w:rsidR="0066573E" w:rsidRPr="00982BEC">
        <w:rPr>
          <w:rFonts w:cs="Times New Roman"/>
          <w:color w:val="000000" w:themeColor="text1"/>
        </w:rPr>
        <w:t>Katılımcı; katılım formu, eser bilgileri, imzalı Katılım Sözleşmesi</w:t>
      </w:r>
      <w:r w:rsidR="00BB240F">
        <w:rPr>
          <w:rFonts w:cs="Times New Roman"/>
          <w:color w:val="000000" w:themeColor="text1"/>
        </w:rPr>
        <w:t>ni ve</w:t>
      </w:r>
      <w:r w:rsidR="0066573E" w:rsidRPr="00982BEC">
        <w:rPr>
          <w:rFonts w:cs="Times New Roman"/>
          <w:color w:val="000000" w:themeColor="text1"/>
        </w:rPr>
        <w:t xml:space="preserve"> </w:t>
      </w:r>
      <w:r w:rsidR="007D6FD1" w:rsidRPr="00982BEC">
        <w:rPr>
          <w:rFonts w:cs="Times New Roman"/>
          <w:color w:val="000000" w:themeColor="text1"/>
        </w:rPr>
        <w:t>k</w:t>
      </w:r>
      <w:r w:rsidR="0066573E" w:rsidRPr="00982BEC">
        <w:rPr>
          <w:rFonts w:cs="Times New Roman"/>
          <w:color w:val="000000" w:themeColor="text1"/>
        </w:rPr>
        <w:t xml:space="preserve">atılacağı eser görselini A3 boyut </w:t>
      </w:r>
      <w:r w:rsidR="002D720E" w:rsidRPr="00982BEC">
        <w:rPr>
          <w:rFonts w:cs="Times New Roman"/>
          <w:color w:val="000000" w:themeColor="text1"/>
        </w:rPr>
        <w:t>çözünürlük 300 DPI olacak şekilde</w:t>
      </w:r>
      <w:r w:rsidR="0066573E" w:rsidRPr="00982BEC">
        <w:rPr>
          <w:rFonts w:cs="Times New Roman"/>
          <w:color w:val="000000" w:themeColor="text1"/>
        </w:rPr>
        <w:t xml:space="preserve"> (</w:t>
      </w:r>
      <w:proofErr w:type="spellStart"/>
      <w:r w:rsidR="0066573E" w:rsidRPr="00982BEC">
        <w:rPr>
          <w:rFonts w:cs="Times New Roman"/>
          <w:color w:val="000000" w:themeColor="text1"/>
        </w:rPr>
        <w:t>Maks</w:t>
      </w:r>
      <w:proofErr w:type="spellEnd"/>
      <w:r w:rsidR="0066573E" w:rsidRPr="00982BEC">
        <w:rPr>
          <w:rFonts w:cs="Times New Roman"/>
          <w:color w:val="000000" w:themeColor="text1"/>
        </w:rPr>
        <w:t xml:space="preserve"> 5</w:t>
      </w:r>
      <w:proofErr w:type="gramStart"/>
      <w:r w:rsidR="0066573E" w:rsidRPr="00982BEC">
        <w:rPr>
          <w:rFonts w:cs="Times New Roman"/>
          <w:color w:val="000000" w:themeColor="text1"/>
        </w:rPr>
        <w:t>mb -</w:t>
      </w:r>
      <w:proofErr w:type="gramEnd"/>
      <w:r w:rsidR="0066573E" w:rsidRPr="00982BEC">
        <w:rPr>
          <w:rFonts w:cs="Times New Roman"/>
          <w:color w:val="000000" w:themeColor="text1"/>
        </w:rPr>
        <w:t xml:space="preserve"> PNG ya da JPG) eserin tam görülen fotoğrafı ile birlikte 3 adet detay fotoğraf</w:t>
      </w:r>
      <w:r w:rsidR="00BB240F">
        <w:rPr>
          <w:rFonts w:cs="Times New Roman"/>
          <w:color w:val="000000" w:themeColor="text1"/>
        </w:rPr>
        <w:t>ı</w:t>
      </w:r>
      <w:r w:rsidR="0066573E" w:rsidRPr="00982BEC">
        <w:rPr>
          <w:rFonts w:cs="Times New Roman"/>
          <w:color w:val="000000" w:themeColor="text1"/>
        </w:rPr>
        <w:t xml:space="preserve"> </w:t>
      </w:r>
      <w:r w:rsidR="00BB240F">
        <w:rPr>
          <w:rFonts w:cs="Times New Roman"/>
          <w:color w:val="000000" w:themeColor="text1"/>
        </w:rPr>
        <w:t>dosya adı (Ad-</w:t>
      </w:r>
      <w:proofErr w:type="spellStart"/>
      <w:r w:rsidR="00BB240F">
        <w:rPr>
          <w:rFonts w:cs="Times New Roman"/>
          <w:color w:val="000000" w:themeColor="text1"/>
        </w:rPr>
        <w:t>Soyad</w:t>
      </w:r>
      <w:proofErr w:type="spellEnd"/>
      <w:r w:rsidR="00BB240F">
        <w:rPr>
          <w:rFonts w:cs="Times New Roman"/>
          <w:color w:val="000000" w:themeColor="text1"/>
        </w:rPr>
        <w:t xml:space="preserve"> _ Foça2026 ) olacak şekilde </w:t>
      </w:r>
      <w:r w:rsidR="0066573E" w:rsidRPr="00982BEC">
        <w:rPr>
          <w:rFonts w:cs="Times New Roman"/>
          <w:color w:val="000000" w:themeColor="text1"/>
        </w:rPr>
        <w:t xml:space="preserve">göndermelidir. </w:t>
      </w:r>
      <w:r w:rsidR="002D720E" w:rsidRPr="00982BEC">
        <w:rPr>
          <w:rFonts w:cs="Times New Roman"/>
          <w:color w:val="000000" w:themeColor="text1"/>
        </w:rPr>
        <w:t>(</w:t>
      </w:r>
      <w:r w:rsidR="002D720E" w:rsidRPr="00982BEC">
        <w:rPr>
          <w:rFonts w:eastAsia="Times New Roman" w:cs="Times New Roman"/>
          <w:color w:val="000000" w:themeColor="text1"/>
          <w:lang w:eastAsia="tr-TR"/>
        </w:rPr>
        <w:t>F</w:t>
      </w:r>
      <w:r w:rsidR="0066573E" w:rsidRPr="00982BEC">
        <w:rPr>
          <w:rFonts w:eastAsia="Times New Roman" w:cs="Times New Roman"/>
          <w:color w:val="000000" w:themeColor="text1"/>
          <w:lang w:eastAsia="tr-TR"/>
        </w:rPr>
        <w:t xml:space="preserve">otoğrafların anlaşılır ve iyi kalitede olmasına, net, yüksek çözünürlüklü ve iyi bir ışık altında çekilmiş </w:t>
      </w:r>
      <w:r w:rsidR="007D6FD1" w:rsidRPr="00982BEC">
        <w:rPr>
          <w:rFonts w:eastAsia="Times New Roman" w:cs="Times New Roman"/>
          <w:color w:val="000000" w:themeColor="text1"/>
          <w:lang w:eastAsia="tr-TR"/>
        </w:rPr>
        <w:t>olmasına dikkat edilmelidir</w:t>
      </w:r>
      <w:r w:rsidR="0066573E" w:rsidRPr="00982BEC">
        <w:rPr>
          <w:rFonts w:eastAsia="Times New Roman" w:cs="Times New Roman"/>
          <w:color w:val="000000" w:themeColor="text1"/>
          <w:lang w:eastAsia="tr-TR"/>
        </w:rPr>
        <w:t>.)</w:t>
      </w:r>
    </w:p>
    <w:p w14:paraId="7DD363CA" w14:textId="77777777" w:rsidR="0066573E" w:rsidRPr="00982BEC" w:rsidRDefault="0066573E" w:rsidP="000A4555">
      <w:pPr>
        <w:pStyle w:val="ListeParagraf"/>
        <w:numPr>
          <w:ilvl w:val="0"/>
          <w:numId w:val="1"/>
        </w:numPr>
        <w:jc w:val="both"/>
        <w:rPr>
          <w:rFonts w:cs="Times New Roman"/>
          <w:color w:val="000000" w:themeColor="text1"/>
        </w:rPr>
      </w:pPr>
      <w:r w:rsidRPr="00982BEC">
        <w:rPr>
          <w:rFonts w:cs="Times New Roman"/>
          <w:color w:val="000000" w:themeColor="text1"/>
        </w:rPr>
        <w:t>Katılım Formu ve İmzalı Katılım Sözleşmesi olmayan eser değerlendirmeye alınmaz.</w:t>
      </w:r>
    </w:p>
    <w:p w14:paraId="31A8305F" w14:textId="77777777" w:rsidR="00B76FE6" w:rsidRPr="00982BEC" w:rsidRDefault="0066573E" w:rsidP="00B76FE6">
      <w:pPr>
        <w:pStyle w:val="ListeParagraf"/>
        <w:numPr>
          <w:ilvl w:val="0"/>
          <w:numId w:val="1"/>
        </w:numPr>
        <w:jc w:val="both"/>
        <w:rPr>
          <w:rFonts w:cs="Times New Roman"/>
          <w:color w:val="000000" w:themeColor="text1"/>
        </w:rPr>
      </w:pPr>
      <w:r w:rsidRPr="00982BEC">
        <w:rPr>
          <w:rFonts w:cs="Times New Roman"/>
          <w:color w:val="000000" w:themeColor="text1"/>
        </w:rPr>
        <w:t xml:space="preserve">Sergi bitiminde </w:t>
      </w:r>
      <w:r w:rsidR="00E55B3D" w:rsidRPr="00982BEC">
        <w:rPr>
          <w:rFonts w:cs="Times New Roman"/>
          <w:color w:val="000000" w:themeColor="text1"/>
        </w:rPr>
        <w:t>e</w:t>
      </w:r>
      <w:r w:rsidRPr="00982BEC">
        <w:rPr>
          <w:rFonts w:cs="Times New Roman"/>
          <w:color w:val="000000" w:themeColor="text1"/>
        </w:rPr>
        <w:t>serler katılımcı tarafından teslim alınmalıdır, Teslim alınmayan eserlerden Tekstil Tasarımcıları Derneği sorumlu değild</w:t>
      </w:r>
      <w:r w:rsidR="00B76FE6" w:rsidRPr="00982BEC">
        <w:rPr>
          <w:rFonts w:cs="Times New Roman"/>
          <w:color w:val="000000" w:themeColor="text1"/>
        </w:rPr>
        <w:t>ir.</w:t>
      </w:r>
    </w:p>
    <w:p w14:paraId="1C548D3F" w14:textId="77777777" w:rsidR="00E444DD" w:rsidRPr="00982BEC" w:rsidRDefault="00E444DD" w:rsidP="00E444DD">
      <w:pPr>
        <w:jc w:val="both"/>
        <w:rPr>
          <w:rFonts w:cs="Times New Roman"/>
          <w:color w:val="000000" w:themeColor="text1"/>
        </w:rPr>
      </w:pPr>
    </w:p>
    <w:p w14:paraId="72BB7077" w14:textId="77777777" w:rsidR="00487F01" w:rsidRPr="00982BEC" w:rsidRDefault="0066573E" w:rsidP="00B76FE6">
      <w:pPr>
        <w:pStyle w:val="ListeParagraf"/>
        <w:spacing w:line="240" w:lineRule="auto"/>
        <w:ind w:left="360"/>
        <w:jc w:val="both"/>
        <w:rPr>
          <w:rFonts w:cs="Times New Roman"/>
          <w:color w:val="000000" w:themeColor="text1"/>
        </w:rPr>
      </w:pPr>
      <w:r w:rsidRPr="00982BEC">
        <w:rPr>
          <w:rFonts w:cs="Times New Roman"/>
          <w:color w:val="000000" w:themeColor="text1"/>
        </w:rPr>
        <w:t xml:space="preserve">    İsim  </w:t>
      </w:r>
      <w:r w:rsidR="001452A0" w:rsidRPr="00982BEC">
        <w:rPr>
          <w:rFonts w:cs="Times New Roman"/>
          <w:color w:val="000000" w:themeColor="text1"/>
        </w:rPr>
        <w:t xml:space="preserve"> </w:t>
      </w:r>
      <w:proofErr w:type="spellStart"/>
      <w:proofErr w:type="gramStart"/>
      <w:r w:rsidRPr="00982BEC">
        <w:rPr>
          <w:rFonts w:cs="Times New Roman"/>
          <w:color w:val="000000" w:themeColor="text1"/>
        </w:rPr>
        <w:t>Soyisim</w:t>
      </w:r>
      <w:proofErr w:type="spellEnd"/>
      <w:r w:rsidRPr="00982BEC">
        <w:rPr>
          <w:rFonts w:cs="Times New Roman"/>
          <w:color w:val="000000" w:themeColor="text1"/>
        </w:rPr>
        <w:t xml:space="preserve">:   </w:t>
      </w:r>
      <w:proofErr w:type="gramEnd"/>
      <w:r w:rsidRPr="00982BEC">
        <w:rPr>
          <w:rFonts w:cs="Times New Roman"/>
          <w:color w:val="000000" w:themeColor="text1"/>
        </w:rPr>
        <w:t xml:space="preserve">                                               İmza :</w:t>
      </w:r>
      <w:r w:rsidR="00487F01" w:rsidRPr="00982BEC">
        <w:rPr>
          <w:rFonts w:cs="Times New Roman"/>
          <w:color w:val="000000" w:themeColor="text1"/>
        </w:rPr>
        <w:t xml:space="preserve">                                   …../…../202</w:t>
      </w:r>
      <w:r w:rsidR="00982BEC" w:rsidRPr="00982BEC">
        <w:rPr>
          <w:rFonts w:cs="Times New Roman"/>
          <w:color w:val="000000" w:themeColor="text1"/>
        </w:rPr>
        <w:t>6</w:t>
      </w:r>
    </w:p>
    <w:p w14:paraId="1BD6897B" w14:textId="77777777" w:rsidR="0066573E" w:rsidRPr="00982BEC" w:rsidRDefault="0066573E" w:rsidP="0066573E">
      <w:pPr>
        <w:rPr>
          <w:rFonts w:cs="Times New Roman"/>
          <w:color w:val="000000" w:themeColor="text1"/>
          <w:sz w:val="28"/>
          <w:szCs w:val="28"/>
        </w:rPr>
      </w:pPr>
    </w:p>
    <w:p w14:paraId="1064FE17" w14:textId="77777777" w:rsidR="00F05743" w:rsidRPr="00982BEC" w:rsidRDefault="00F05743" w:rsidP="0066573E">
      <w:pPr>
        <w:rPr>
          <w:rFonts w:cs="Times New Roman"/>
          <w:color w:val="000000" w:themeColor="text1"/>
          <w:sz w:val="28"/>
          <w:szCs w:val="28"/>
        </w:rPr>
      </w:pPr>
    </w:p>
    <w:p w14:paraId="0D7479FF" w14:textId="77777777" w:rsidR="003C629E" w:rsidRDefault="003C629E" w:rsidP="003C629E">
      <w:pPr>
        <w:rPr>
          <w:rFonts w:ascii="Gill Sans MT" w:hAnsi="Gill Sans MT"/>
          <w:b/>
        </w:rPr>
      </w:pPr>
    </w:p>
    <w:sectPr w:rsidR="003C629E" w:rsidSect="00BA16B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2AC3383" w14:textId="77777777" w:rsidR="00253747" w:rsidRDefault="00253747" w:rsidP="00CC77CD">
      <w:pPr>
        <w:spacing w:after="0" w:line="240" w:lineRule="auto"/>
      </w:pPr>
      <w:r>
        <w:separator/>
      </w:r>
    </w:p>
  </w:endnote>
  <w:endnote w:type="continuationSeparator" w:id="0">
    <w:p w14:paraId="7206B09C" w14:textId="77777777" w:rsidR="00253747" w:rsidRDefault="00253747" w:rsidP="00CC77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A2"/>
    <w:family w:val="swiss"/>
    <w:pitch w:val="variable"/>
    <w:sig w:usb0="E1002EFF" w:usb1="C000605B" w:usb2="00000029" w:usb3="00000000" w:csb0="000101FF" w:csb1="00000000"/>
  </w:font>
  <w:font w:name="Gill Sans MT">
    <w:panose1 w:val="020B0502020104020203"/>
    <w:charset w:val="00"/>
    <w:family w:val="swiss"/>
    <w:pitch w:val="variable"/>
    <w:sig w:usb0="00000007" w:usb1="00000000" w:usb2="00000000" w:usb3="00000000" w:csb0="00000003" w:csb1="00000000"/>
  </w:font>
  <w:font w:name="Calibri Light">
    <w:panose1 w:val="020F0302020204030204"/>
    <w:charset w:val="A2"/>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AE075E0" w14:textId="77777777" w:rsidR="00253747" w:rsidRDefault="00253747" w:rsidP="00CC77CD">
      <w:pPr>
        <w:spacing w:after="0" w:line="240" w:lineRule="auto"/>
      </w:pPr>
      <w:r>
        <w:separator/>
      </w:r>
    </w:p>
  </w:footnote>
  <w:footnote w:type="continuationSeparator" w:id="0">
    <w:p w14:paraId="3A9909D8" w14:textId="77777777" w:rsidR="00253747" w:rsidRDefault="00253747" w:rsidP="00CC77C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F090A1F"/>
    <w:multiLevelType w:val="hybridMultilevel"/>
    <w:tmpl w:val="313E9FFE"/>
    <w:lvl w:ilvl="0" w:tplc="53C2B6F4">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A712E4D"/>
    <w:multiLevelType w:val="hybridMultilevel"/>
    <w:tmpl w:val="E9F03E76"/>
    <w:lvl w:ilvl="0" w:tplc="041F000F">
      <w:start w:val="1"/>
      <w:numFmt w:val="decimal"/>
      <w:lvlText w:val="%1."/>
      <w:lvlJc w:val="left"/>
      <w:pPr>
        <w:ind w:left="360" w:hanging="360"/>
      </w:pPr>
      <w:rPr>
        <w:rFonts w:hint="default"/>
      </w:rPr>
    </w:lvl>
    <w:lvl w:ilvl="1" w:tplc="041F0019" w:tentative="1">
      <w:start w:val="1"/>
      <w:numFmt w:val="lowerLetter"/>
      <w:lvlText w:val="%2."/>
      <w:lvlJc w:val="left"/>
      <w:pPr>
        <w:ind w:left="1648" w:hanging="360"/>
      </w:pPr>
    </w:lvl>
    <w:lvl w:ilvl="2" w:tplc="041F001B" w:tentative="1">
      <w:start w:val="1"/>
      <w:numFmt w:val="lowerRoman"/>
      <w:lvlText w:val="%3."/>
      <w:lvlJc w:val="right"/>
      <w:pPr>
        <w:ind w:left="2368" w:hanging="180"/>
      </w:pPr>
    </w:lvl>
    <w:lvl w:ilvl="3" w:tplc="041F000F" w:tentative="1">
      <w:start w:val="1"/>
      <w:numFmt w:val="decimal"/>
      <w:lvlText w:val="%4."/>
      <w:lvlJc w:val="left"/>
      <w:pPr>
        <w:ind w:left="3088" w:hanging="360"/>
      </w:pPr>
    </w:lvl>
    <w:lvl w:ilvl="4" w:tplc="041F0019" w:tentative="1">
      <w:start w:val="1"/>
      <w:numFmt w:val="lowerLetter"/>
      <w:lvlText w:val="%5."/>
      <w:lvlJc w:val="left"/>
      <w:pPr>
        <w:ind w:left="3808" w:hanging="360"/>
      </w:pPr>
    </w:lvl>
    <w:lvl w:ilvl="5" w:tplc="041F001B" w:tentative="1">
      <w:start w:val="1"/>
      <w:numFmt w:val="lowerRoman"/>
      <w:lvlText w:val="%6."/>
      <w:lvlJc w:val="right"/>
      <w:pPr>
        <w:ind w:left="4528" w:hanging="180"/>
      </w:pPr>
    </w:lvl>
    <w:lvl w:ilvl="6" w:tplc="041F000F" w:tentative="1">
      <w:start w:val="1"/>
      <w:numFmt w:val="decimal"/>
      <w:lvlText w:val="%7."/>
      <w:lvlJc w:val="left"/>
      <w:pPr>
        <w:ind w:left="5248" w:hanging="360"/>
      </w:pPr>
    </w:lvl>
    <w:lvl w:ilvl="7" w:tplc="041F0019" w:tentative="1">
      <w:start w:val="1"/>
      <w:numFmt w:val="lowerLetter"/>
      <w:lvlText w:val="%8."/>
      <w:lvlJc w:val="left"/>
      <w:pPr>
        <w:ind w:left="5968" w:hanging="360"/>
      </w:pPr>
    </w:lvl>
    <w:lvl w:ilvl="8" w:tplc="041F001B" w:tentative="1">
      <w:start w:val="1"/>
      <w:numFmt w:val="lowerRoman"/>
      <w:lvlText w:val="%9."/>
      <w:lvlJc w:val="right"/>
      <w:pPr>
        <w:ind w:left="6688" w:hanging="180"/>
      </w:pPr>
    </w:lvl>
  </w:abstractNum>
  <w:num w:numId="1" w16cid:durableId="1105807609">
    <w:abstractNumId w:val="1"/>
  </w:num>
  <w:num w:numId="2" w16cid:durableId="13949633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75"/>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9008B"/>
    <w:rsid w:val="00006629"/>
    <w:rsid w:val="00026A85"/>
    <w:rsid w:val="00041696"/>
    <w:rsid w:val="00046B1F"/>
    <w:rsid w:val="00051738"/>
    <w:rsid w:val="00066008"/>
    <w:rsid w:val="00075DCD"/>
    <w:rsid w:val="00080FF6"/>
    <w:rsid w:val="000866A8"/>
    <w:rsid w:val="0009008B"/>
    <w:rsid w:val="00096127"/>
    <w:rsid w:val="000A4555"/>
    <w:rsid w:val="000C7497"/>
    <w:rsid w:val="000E4857"/>
    <w:rsid w:val="000F4D30"/>
    <w:rsid w:val="000F7EF0"/>
    <w:rsid w:val="00125AB3"/>
    <w:rsid w:val="001370C3"/>
    <w:rsid w:val="001452A0"/>
    <w:rsid w:val="00156156"/>
    <w:rsid w:val="00191D61"/>
    <w:rsid w:val="001C4A3F"/>
    <w:rsid w:val="001D147D"/>
    <w:rsid w:val="001D1F75"/>
    <w:rsid w:val="001D3DBE"/>
    <w:rsid w:val="001D3F12"/>
    <w:rsid w:val="0020600F"/>
    <w:rsid w:val="00234C7E"/>
    <w:rsid w:val="002365F0"/>
    <w:rsid w:val="00237E98"/>
    <w:rsid w:val="00253747"/>
    <w:rsid w:val="00270EC1"/>
    <w:rsid w:val="002A278D"/>
    <w:rsid w:val="002B1D0F"/>
    <w:rsid w:val="002D720E"/>
    <w:rsid w:val="002E71EA"/>
    <w:rsid w:val="00321F27"/>
    <w:rsid w:val="003305D5"/>
    <w:rsid w:val="003434AF"/>
    <w:rsid w:val="003555C5"/>
    <w:rsid w:val="00372EBB"/>
    <w:rsid w:val="003C629E"/>
    <w:rsid w:val="003D19A0"/>
    <w:rsid w:val="003E4FB3"/>
    <w:rsid w:val="0041727E"/>
    <w:rsid w:val="0045176C"/>
    <w:rsid w:val="00470D17"/>
    <w:rsid w:val="00482941"/>
    <w:rsid w:val="00487F01"/>
    <w:rsid w:val="00492CD8"/>
    <w:rsid w:val="004A27D5"/>
    <w:rsid w:val="004A4FD5"/>
    <w:rsid w:val="004C518E"/>
    <w:rsid w:val="00502504"/>
    <w:rsid w:val="00507CC2"/>
    <w:rsid w:val="00526212"/>
    <w:rsid w:val="00551096"/>
    <w:rsid w:val="00554B83"/>
    <w:rsid w:val="00567A91"/>
    <w:rsid w:val="0058191A"/>
    <w:rsid w:val="005A5370"/>
    <w:rsid w:val="005C2034"/>
    <w:rsid w:val="005C4AB5"/>
    <w:rsid w:val="00604A47"/>
    <w:rsid w:val="00622911"/>
    <w:rsid w:val="00623314"/>
    <w:rsid w:val="00651217"/>
    <w:rsid w:val="00653AEC"/>
    <w:rsid w:val="0065599A"/>
    <w:rsid w:val="0066573E"/>
    <w:rsid w:val="00680281"/>
    <w:rsid w:val="0069361C"/>
    <w:rsid w:val="006D48F6"/>
    <w:rsid w:val="0070483F"/>
    <w:rsid w:val="007226B6"/>
    <w:rsid w:val="007318A6"/>
    <w:rsid w:val="00786DEB"/>
    <w:rsid w:val="007931C9"/>
    <w:rsid w:val="007C1D1C"/>
    <w:rsid w:val="007D1308"/>
    <w:rsid w:val="007D36BF"/>
    <w:rsid w:val="007D6FD1"/>
    <w:rsid w:val="007F555A"/>
    <w:rsid w:val="00801E30"/>
    <w:rsid w:val="00802805"/>
    <w:rsid w:val="00884FDE"/>
    <w:rsid w:val="0089010B"/>
    <w:rsid w:val="0089120F"/>
    <w:rsid w:val="00892891"/>
    <w:rsid w:val="00895F1B"/>
    <w:rsid w:val="008A360B"/>
    <w:rsid w:val="008C6BC7"/>
    <w:rsid w:val="008D55A5"/>
    <w:rsid w:val="008F0532"/>
    <w:rsid w:val="009003D8"/>
    <w:rsid w:val="00916F49"/>
    <w:rsid w:val="009666AD"/>
    <w:rsid w:val="00982BEC"/>
    <w:rsid w:val="009964CD"/>
    <w:rsid w:val="009F1EE8"/>
    <w:rsid w:val="00A03FBE"/>
    <w:rsid w:val="00A05601"/>
    <w:rsid w:val="00A11FD9"/>
    <w:rsid w:val="00A40E5A"/>
    <w:rsid w:val="00A52440"/>
    <w:rsid w:val="00AD667B"/>
    <w:rsid w:val="00B410D8"/>
    <w:rsid w:val="00B43B04"/>
    <w:rsid w:val="00B60917"/>
    <w:rsid w:val="00B7618F"/>
    <w:rsid w:val="00B76FE6"/>
    <w:rsid w:val="00BA16B7"/>
    <w:rsid w:val="00BB240F"/>
    <w:rsid w:val="00BD131B"/>
    <w:rsid w:val="00BE3D0B"/>
    <w:rsid w:val="00BE693D"/>
    <w:rsid w:val="00C07275"/>
    <w:rsid w:val="00C9056F"/>
    <w:rsid w:val="00CA09E2"/>
    <w:rsid w:val="00CC77CD"/>
    <w:rsid w:val="00CE6682"/>
    <w:rsid w:val="00D063DC"/>
    <w:rsid w:val="00D14E9B"/>
    <w:rsid w:val="00D22B0E"/>
    <w:rsid w:val="00D43523"/>
    <w:rsid w:val="00D47D30"/>
    <w:rsid w:val="00D5045A"/>
    <w:rsid w:val="00D847E7"/>
    <w:rsid w:val="00D97805"/>
    <w:rsid w:val="00DE3641"/>
    <w:rsid w:val="00DF74D5"/>
    <w:rsid w:val="00E12A22"/>
    <w:rsid w:val="00E444DD"/>
    <w:rsid w:val="00E55B3D"/>
    <w:rsid w:val="00E635BE"/>
    <w:rsid w:val="00E7005A"/>
    <w:rsid w:val="00E85FEC"/>
    <w:rsid w:val="00E96DBC"/>
    <w:rsid w:val="00E97D71"/>
    <w:rsid w:val="00EC712F"/>
    <w:rsid w:val="00EF0113"/>
    <w:rsid w:val="00EF2773"/>
    <w:rsid w:val="00EF4C07"/>
    <w:rsid w:val="00F05743"/>
    <w:rsid w:val="00F21D0D"/>
    <w:rsid w:val="00F32CCF"/>
    <w:rsid w:val="00F67367"/>
    <w:rsid w:val="00FB2283"/>
    <w:rsid w:val="00FC4EBA"/>
    <w:rsid w:val="00FD388D"/>
    <w:rsid w:val="00FD390B"/>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51DFA7"/>
  <w15:docId w15:val="{A1C6F535-C6B2-4921-B81F-699964D4F4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16B7"/>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Gl">
    <w:name w:val="Strong"/>
    <w:basedOn w:val="VarsaylanParagrafYazTipi"/>
    <w:uiPriority w:val="22"/>
    <w:qFormat/>
    <w:rsid w:val="003C629E"/>
    <w:rPr>
      <w:b/>
      <w:bCs/>
    </w:rPr>
  </w:style>
  <w:style w:type="table" w:styleId="TabloKlavuzu">
    <w:name w:val="Table Grid"/>
    <w:basedOn w:val="NormalTablo"/>
    <w:uiPriority w:val="39"/>
    <w:rsid w:val="003C629E"/>
    <w:pPr>
      <w:spacing w:after="0" w:line="240" w:lineRule="auto"/>
    </w:pPr>
    <w:rPr>
      <w:sz w:val="24"/>
      <w:szCs w:val="24"/>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Paragraf">
    <w:name w:val="List Paragraph"/>
    <w:basedOn w:val="Normal"/>
    <w:uiPriority w:val="34"/>
    <w:qFormat/>
    <w:rsid w:val="003C629E"/>
    <w:pPr>
      <w:ind w:left="720"/>
      <w:contextualSpacing/>
    </w:pPr>
  </w:style>
  <w:style w:type="character" w:styleId="Kpr">
    <w:name w:val="Hyperlink"/>
    <w:basedOn w:val="VarsaylanParagrafYazTipi"/>
    <w:uiPriority w:val="99"/>
    <w:unhideWhenUsed/>
    <w:rsid w:val="003C629E"/>
    <w:rPr>
      <w:color w:val="0563C1" w:themeColor="hyperlink"/>
      <w:u w:val="single"/>
    </w:rPr>
  </w:style>
  <w:style w:type="character" w:styleId="zlenenKpr">
    <w:name w:val="FollowedHyperlink"/>
    <w:basedOn w:val="VarsaylanParagrafYazTipi"/>
    <w:uiPriority w:val="99"/>
    <w:semiHidden/>
    <w:unhideWhenUsed/>
    <w:rsid w:val="00BE3D0B"/>
    <w:rPr>
      <w:color w:val="954F72" w:themeColor="followedHyperlink"/>
      <w:u w:val="single"/>
    </w:rPr>
  </w:style>
  <w:style w:type="paragraph" w:styleId="DipnotMetni">
    <w:name w:val="footnote text"/>
    <w:basedOn w:val="Normal"/>
    <w:link w:val="DipnotMetniChar"/>
    <w:uiPriority w:val="99"/>
    <w:semiHidden/>
    <w:unhideWhenUsed/>
    <w:rsid w:val="00CC77CD"/>
    <w:pPr>
      <w:spacing w:after="0" w:line="240" w:lineRule="auto"/>
    </w:pPr>
    <w:rPr>
      <w:sz w:val="20"/>
      <w:szCs w:val="20"/>
    </w:rPr>
  </w:style>
  <w:style w:type="character" w:customStyle="1" w:styleId="DipnotMetniChar">
    <w:name w:val="Dipnot Metni Char"/>
    <w:basedOn w:val="VarsaylanParagrafYazTipi"/>
    <w:link w:val="DipnotMetni"/>
    <w:uiPriority w:val="99"/>
    <w:semiHidden/>
    <w:rsid w:val="00CC77CD"/>
    <w:rPr>
      <w:sz w:val="20"/>
      <w:szCs w:val="20"/>
    </w:rPr>
  </w:style>
  <w:style w:type="character" w:styleId="DipnotBavurusu">
    <w:name w:val="footnote reference"/>
    <w:basedOn w:val="VarsaylanParagrafYazTipi"/>
    <w:uiPriority w:val="99"/>
    <w:semiHidden/>
    <w:unhideWhenUsed/>
    <w:rsid w:val="00CC77CD"/>
    <w:rPr>
      <w:vertAlign w:val="superscript"/>
    </w:rPr>
  </w:style>
  <w:style w:type="paragraph" w:styleId="BalonMetni">
    <w:name w:val="Balloon Text"/>
    <w:basedOn w:val="Normal"/>
    <w:link w:val="BalonMetniChar"/>
    <w:uiPriority w:val="99"/>
    <w:semiHidden/>
    <w:unhideWhenUsed/>
    <w:rsid w:val="007226B6"/>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7226B6"/>
    <w:rPr>
      <w:rFonts w:ascii="Tahoma" w:hAnsi="Tahoma" w:cs="Tahoma"/>
      <w:sz w:val="16"/>
      <w:szCs w:val="16"/>
    </w:rPr>
  </w:style>
  <w:style w:type="paragraph" w:customStyle="1" w:styleId="pdq2pgselectionanchorcontainer">
    <w:name w:val="pdq2pg_selectionanchorcontainer"/>
    <w:basedOn w:val="Normal"/>
    <w:rsid w:val="000F4D30"/>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styleId="NormalWeb">
    <w:name w:val="Normal (Web)"/>
    <w:basedOn w:val="Normal"/>
    <w:uiPriority w:val="99"/>
    <w:semiHidden/>
    <w:unhideWhenUsed/>
    <w:rsid w:val="000F4D30"/>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customStyle="1" w:styleId="apple-converted-space">
    <w:name w:val="apple-converted-space"/>
    <w:basedOn w:val="VarsaylanParagrafYazTipi"/>
    <w:rsid w:val="000F4D3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5717420">
      <w:bodyDiv w:val="1"/>
      <w:marLeft w:val="0"/>
      <w:marRight w:val="0"/>
      <w:marTop w:val="0"/>
      <w:marBottom w:val="0"/>
      <w:divBdr>
        <w:top w:val="none" w:sz="0" w:space="0" w:color="auto"/>
        <w:left w:val="none" w:sz="0" w:space="0" w:color="auto"/>
        <w:bottom w:val="none" w:sz="0" w:space="0" w:color="auto"/>
        <w:right w:val="none" w:sz="0" w:space="0" w:color="auto"/>
      </w:divBdr>
    </w:div>
    <w:div w:id="437338582">
      <w:bodyDiv w:val="1"/>
      <w:marLeft w:val="0"/>
      <w:marRight w:val="0"/>
      <w:marTop w:val="0"/>
      <w:marBottom w:val="0"/>
      <w:divBdr>
        <w:top w:val="none" w:sz="0" w:space="0" w:color="auto"/>
        <w:left w:val="none" w:sz="0" w:space="0" w:color="auto"/>
        <w:bottom w:val="none" w:sz="0" w:space="0" w:color="auto"/>
        <w:right w:val="none" w:sz="0" w:space="0" w:color="auto"/>
      </w:divBdr>
    </w:div>
    <w:div w:id="795680180">
      <w:bodyDiv w:val="1"/>
      <w:marLeft w:val="0"/>
      <w:marRight w:val="0"/>
      <w:marTop w:val="0"/>
      <w:marBottom w:val="0"/>
      <w:divBdr>
        <w:top w:val="none" w:sz="0" w:space="0" w:color="auto"/>
        <w:left w:val="none" w:sz="0" w:space="0" w:color="auto"/>
        <w:bottom w:val="none" w:sz="0" w:space="0" w:color="auto"/>
        <w:right w:val="none" w:sz="0" w:space="0" w:color="auto"/>
      </w:divBdr>
    </w:div>
    <w:div w:id="1833444114">
      <w:bodyDiv w:val="1"/>
      <w:marLeft w:val="0"/>
      <w:marRight w:val="0"/>
      <w:marTop w:val="0"/>
      <w:marBottom w:val="0"/>
      <w:divBdr>
        <w:top w:val="none" w:sz="0" w:space="0" w:color="auto"/>
        <w:left w:val="none" w:sz="0" w:space="0" w:color="auto"/>
        <w:bottom w:val="none" w:sz="0" w:space="0" w:color="auto"/>
        <w:right w:val="none" w:sz="0" w:space="0" w:color="auto"/>
      </w:divBdr>
      <w:divsChild>
        <w:div w:id="89242911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basvuru@tekstiltasarimcilarider.org" TargetMode="Externa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EB03F91-D918-40BF-BB3F-5FD5C8012A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109</TotalTime>
  <Pages>6</Pages>
  <Words>1090</Words>
  <Characters>6217</Characters>
  <Application>Microsoft Office Word</Application>
  <DocSecurity>0</DocSecurity>
  <Lines>51</Lines>
  <Paragraphs>14</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7293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CAFER ARSLAN</dc:creator>
  <cp:lastModifiedBy>hüseyin emre birinci</cp:lastModifiedBy>
  <cp:revision>27</cp:revision>
  <dcterms:created xsi:type="dcterms:W3CDTF">2026-07-21T11:56:00Z</dcterms:created>
  <dcterms:modified xsi:type="dcterms:W3CDTF">2026-07-25T09:26:00Z</dcterms:modified>
</cp:coreProperties>
</file>